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9CBB34" w14:textId="405DABEC" w:rsidR="000A4859" w:rsidRDefault="000962C7" w:rsidP="00146708">
      <w:pPr>
        <w:pStyle w:val="Titolo"/>
        <w:spacing w:before="360"/>
        <w:rPr>
          <w:lang w:val=""/>
        </w:rPr>
      </w:pPr>
      <w:r>
        <w:fldChar w:fldCharType="begin"/>
      </w:r>
      <w:r>
        <w:rPr>
          <w:lang w:val=""/>
        </w:rPr>
        <w:instrText>TITLE \* MERGEFORMAT</w:instrText>
      </w:r>
      <w:r>
        <w:fldChar w:fldCharType="separate"/>
      </w:r>
      <w:r w:rsidR="002C6FEA">
        <w:rPr>
          <w:lang w:val=""/>
        </w:rPr>
        <w:t xml:space="preserve">Kara </w:t>
      </w:r>
      <w:r w:rsidR="00146708" w:rsidRPr="00146708">
        <w:rPr>
          <w:lang w:val=""/>
        </w:rPr>
        <w:t>Specifiche</w:t>
      </w:r>
      <w:r w:rsidR="00146708">
        <w:rPr>
          <w:lang w:val=""/>
        </w:rPr>
        <w:t xml:space="preserve"> </w:t>
      </w:r>
      <w:r w:rsidR="002C6FEA">
        <w:rPr>
          <w:lang w:val=""/>
        </w:rPr>
        <w:t>Architet</w:t>
      </w:r>
      <w:r w:rsidR="00146708">
        <w:rPr>
          <w:lang w:val=""/>
        </w:rPr>
        <w:t>ti ed Ingegneri</w:t>
      </w:r>
      <w:r>
        <w:fldChar w:fldCharType="end"/>
      </w:r>
    </w:p>
    <w:p w14:paraId="0B9CBB35" w14:textId="77777777" w:rsidR="000A4859" w:rsidRPr="00A26089" w:rsidRDefault="000962C7">
      <w:pPr>
        <w:pStyle w:val="Titolo1"/>
        <w:rPr>
          <w:lang w:val="it-IT"/>
        </w:rPr>
      </w:pPr>
      <w:bookmarkStart w:id="0" w:name="_Refd17e211"/>
      <w:bookmarkStart w:id="1" w:name="_Toc478563033"/>
      <w:proofErr w:type="spellStart"/>
      <w:r w:rsidRPr="00A26089">
        <w:rPr>
          <w:lang w:val="it-IT"/>
        </w:rPr>
        <w:t>Kara</w:t>
      </w:r>
      <w:bookmarkEnd w:id="0"/>
      <w:bookmarkEnd w:id="1"/>
      <w:proofErr w:type="spellEnd"/>
    </w:p>
    <w:p w14:paraId="0B9CBB36" w14:textId="3BD7F343" w:rsidR="000A4859" w:rsidRPr="00A26089" w:rsidRDefault="00146708">
      <w:pPr>
        <w:rPr>
          <w:lang w:val="it-IT"/>
        </w:rPr>
      </w:pPr>
      <w:r w:rsidRPr="00A26089">
        <w:rPr>
          <w:lang w:val="it-IT"/>
        </w:rPr>
        <w:t>I</w:t>
      </w:r>
      <w:r w:rsidR="00A13489" w:rsidRPr="00A26089">
        <w:rPr>
          <w:lang w:val="it-IT"/>
        </w:rPr>
        <w:t xml:space="preserve">l </w:t>
      </w:r>
      <w:r w:rsidR="00A26089" w:rsidRPr="00A26089">
        <w:rPr>
          <w:lang w:val="it-IT"/>
        </w:rPr>
        <w:t xml:space="preserve">Sistema </w:t>
      </w:r>
      <w:proofErr w:type="spellStart"/>
      <w:r w:rsidR="00A26089" w:rsidRPr="00A26089">
        <w:rPr>
          <w:lang w:val="it-IT"/>
        </w:rPr>
        <w:t>consisiterà</w:t>
      </w:r>
      <w:proofErr w:type="spellEnd"/>
      <w:r w:rsidR="00A26089" w:rsidRPr="00A26089">
        <w:rPr>
          <w:lang w:val="it-IT"/>
        </w:rPr>
        <w:t xml:space="preserve"> in un diffusore attivo a due vie che utilizza la </w:t>
      </w:r>
      <w:proofErr w:type="spellStart"/>
      <w:r w:rsidR="000962C7" w:rsidRPr="00A26089">
        <w:rPr>
          <w:lang w:val="it-IT"/>
        </w:rPr>
        <w:t>Wavefront</w:t>
      </w:r>
      <w:proofErr w:type="spellEnd"/>
      <w:r w:rsidR="000962C7" w:rsidRPr="00A26089">
        <w:rPr>
          <w:lang w:val="it-IT"/>
        </w:rPr>
        <w:t xml:space="preserve"> </w:t>
      </w:r>
      <w:proofErr w:type="spellStart"/>
      <w:r w:rsidR="000962C7" w:rsidRPr="00A26089">
        <w:rPr>
          <w:lang w:val="it-IT"/>
        </w:rPr>
        <w:t>Sculpture</w:t>
      </w:r>
      <w:proofErr w:type="spellEnd"/>
      <w:r w:rsidR="000962C7" w:rsidRPr="00A26089">
        <w:rPr>
          <w:lang w:val="it-IT"/>
        </w:rPr>
        <w:t xml:space="preserve"> Technology (WST) </w:t>
      </w:r>
      <w:r w:rsidR="00A26089" w:rsidRPr="00A26089">
        <w:rPr>
          <w:lang w:val="it-IT"/>
        </w:rPr>
        <w:t>pilotato e protetto da un controller amplificato dedicato.</w:t>
      </w:r>
    </w:p>
    <w:p w14:paraId="0B9CBB37" w14:textId="7109E7DD" w:rsidR="000A4859" w:rsidRPr="00A26089" w:rsidRDefault="00A26089">
      <w:pPr>
        <w:rPr>
          <w:lang w:val="it-IT"/>
        </w:rPr>
      </w:pPr>
      <w:r w:rsidRPr="00A26089">
        <w:rPr>
          <w:lang w:val="it-IT"/>
        </w:rPr>
        <w:t xml:space="preserve">Il </w:t>
      </w:r>
      <w:proofErr w:type="spellStart"/>
      <w:r w:rsidRPr="00A26089">
        <w:rPr>
          <w:lang w:val="it-IT"/>
        </w:rPr>
        <w:t>diffusorè</w:t>
      </w:r>
      <w:proofErr w:type="spellEnd"/>
      <w:r w:rsidRPr="00A26089">
        <w:rPr>
          <w:lang w:val="it-IT"/>
        </w:rPr>
        <w:t xml:space="preserve"> sarà dotato di due trasduttori LF al neodimio da 8” a radiazione diretta montati in un </w:t>
      </w:r>
      <w:r>
        <w:rPr>
          <w:lang w:val="it-IT"/>
        </w:rPr>
        <w:t xml:space="preserve">diffusore </w:t>
      </w:r>
      <w:proofErr w:type="spellStart"/>
      <w:r w:rsidR="000962C7" w:rsidRPr="00A26089">
        <w:rPr>
          <w:lang w:val="it-IT"/>
        </w:rPr>
        <w:t>bass</w:t>
      </w:r>
      <w:proofErr w:type="spellEnd"/>
      <w:r w:rsidR="000962C7" w:rsidRPr="00A26089">
        <w:rPr>
          <w:lang w:val="it-IT"/>
        </w:rPr>
        <w:t xml:space="preserve">-reflex </w:t>
      </w:r>
      <w:r>
        <w:rPr>
          <w:lang w:val="it-IT"/>
        </w:rPr>
        <w:t xml:space="preserve">e di un driver </w:t>
      </w:r>
      <w:r w:rsidR="000341B2">
        <w:rPr>
          <w:lang w:val="it-IT"/>
        </w:rPr>
        <w:t>di</w:t>
      </w:r>
      <w:r>
        <w:rPr>
          <w:lang w:val="it-IT"/>
        </w:rPr>
        <w:t xml:space="preserve"> compressione HF con diaframma in neodimio da </w:t>
      </w:r>
      <w:r w:rsidR="000962C7" w:rsidRPr="00A26089">
        <w:rPr>
          <w:lang w:val="it-IT"/>
        </w:rPr>
        <w:t xml:space="preserve">3" </w:t>
      </w:r>
      <w:r>
        <w:rPr>
          <w:lang w:val="it-IT"/>
        </w:rPr>
        <w:t xml:space="preserve">accoppiato ad una guida d’onda </w:t>
      </w:r>
      <w:r w:rsidR="000962C7" w:rsidRPr="00A26089">
        <w:rPr>
          <w:lang w:val="it-IT"/>
        </w:rPr>
        <w:t>DOSC.</w:t>
      </w:r>
    </w:p>
    <w:p w14:paraId="0B9CBB38" w14:textId="3C1C4919" w:rsidR="000A4859" w:rsidRPr="00D31C43" w:rsidRDefault="00A26089">
      <w:pPr>
        <w:rPr>
          <w:lang w:val="it-IT"/>
        </w:rPr>
      </w:pPr>
      <w:r>
        <w:rPr>
          <w:lang w:val="it-IT"/>
        </w:rPr>
        <w:t xml:space="preserve">La larghezza di banda utilizzabile del sistema sarà da </w:t>
      </w:r>
      <w:r w:rsidR="000962C7" w:rsidRPr="00A26089">
        <w:rPr>
          <w:lang w:val="it-IT"/>
        </w:rPr>
        <w:t xml:space="preserve">55 Hz </w:t>
      </w:r>
      <w:r>
        <w:rPr>
          <w:lang w:val="it-IT"/>
        </w:rPr>
        <w:t>a</w:t>
      </w:r>
      <w:r w:rsidR="000962C7" w:rsidRPr="00A26089">
        <w:rPr>
          <w:lang w:val="it-IT"/>
        </w:rPr>
        <w:t xml:space="preserve"> 20 kHz (-10 dB). </w:t>
      </w:r>
      <w:r w:rsidRPr="00D31C43">
        <w:rPr>
          <w:lang w:val="it-IT"/>
        </w:rPr>
        <w:t xml:space="preserve">La configurazione </w:t>
      </w:r>
      <w:proofErr w:type="spellStart"/>
      <w:r w:rsidR="00D31C43" w:rsidRPr="00D31C43">
        <w:rPr>
          <w:lang w:val="it-IT"/>
        </w:rPr>
        <w:t>coplanare</w:t>
      </w:r>
      <w:proofErr w:type="spellEnd"/>
      <w:r w:rsidR="00D31C43" w:rsidRPr="00D31C43">
        <w:rPr>
          <w:lang w:val="it-IT"/>
        </w:rPr>
        <w:t xml:space="preserve"> dei trasduttori a forma di K genererà un modello polare di copertura di </w:t>
      </w:r>
      <w:r w:rsidR="000962C7" w:rsidRPr="00D31C43">
        <w:rPr>
          <w:lang w:val="it-IT"/>
        </w:rPr>
        <w:t xml:space="preserve">110° </w:t>
      </w:r>
      <w:r w:rsidR="00D31C43" w:rsidRPr="00D31C43">
        <w:rPr>
          <w:lang w:val="it-IT"/>
        </w:rPr>
        <w:t xml:space="preserve">orizzontalmente </w:t>
      </w:r>
      <w:r w:rsidR="000962C7" w:rsidRPr="00D31C43">
        <w:rPr>
          <w:lang w:val="it-IT"/>
        </w:rPr>
        <w:t>(-6 dB), ind</w:t>
      </w:r>
      <w:r w:rsidR="00D31C43">
        <w:rPr>
          <w:lang w:val="it-IT"/>
        </w:rPr>
        <w:t xml:space="preserve">ipendentemente dal numero di elementi nell’array verticale. </w:t>
      </w:r>
      <w:r w:rsidR="00D31C43" w:rsidRPr="00D31C43">
        <w:rPr>
          <w:lang w:val="it-IT"/>
        </w:rPr>
        <w:t xml:space="preserve">Nel modo </w:t>
      </w:r>
      <w:r w:rsidR="000962C7" w:rsidRPr="00D31C43">
        <w:rPr>
          <w:lang w:val="it-IT"/>
        </w:rPr>
        <w:t xml:space="preserve">line source, </w:t>
      </w:r>
      <w:r w:rsidR="00D31C43" w:rsidRPr="00D31C43">
        <w:rPr>
          <w:lang w:val="it-IT"/>
        </w:rPr>
        <w:t>il</w:t>
      </w:r>
      <w:r w:rsidR="000341B2">
        <w:rPr>
          <w:lang w:val="it-IT"/>
        </w:rPr>
        <w:t xml:space="preserve"> s</w:t>
      </w:r>
      <w:r w:rsidR="00D31C43" w:rsidRPr="00D31C43">
        <w:rPr>
          <w:lang w:val="it-IT"/>
        </w:rPr>
        <w:t xml:space="preserve">istema sarà curvato fino ad un massimo di </w:t>
      </w:r>
      <w:r w:rsidR="000962C7" w:rsidRPr="00D31C43">
        <w:rPr>
          <w:lang w:val="it-IT"/>
        </w:rPr>
        <w:t xml:space="preserve">10° </w:t>
      </w:r>
      <w:r w:rsidR="00D31C43">
        <w:rPr>
          <w:lang w:val="it-IT"/>
        </w:rPr>
        <w:t>per ciascun elemento senza rompere il fronte d’onda</w:t>
      </w:r>
      <w:r w:rsidR="000962C7" w:rsidRPr="00D31C43">
        <w:rPr>
          <w:lang w:val="it-IT"/>
        </w:rPr>
        <w:t>.</w:t>
      </w:r>
    </w:p>
    <w:p w14:paraId="0B9CBB39" w14:textId="42C965EC" w:rsidR="000A4859" w:rsidRPr="00D31C43" w:rsidRDefault="00D31C43">
      <w:pPr>
        <w:rPr>
          <w:lang w:val="it-IT"/>
        </w:rPr>
      </w:pPr>
      <w:r>
        <w:rPr>
          <w:lang w:val="it-IT"/>
        </w:rPr>
        <w:t xml:space="preserve">L’SPL massima di picco sarà </w:t>
      </w:r>
      <w:r w:rsidR="000962C7" w:rsidRPr="00D31C43">
        <w:rPr>
          <w:lang w:val="it-IT"/>
        </w:rPr>
        <w:t>141 dB (</w:t>
      </w:r>
      <w:r w:rsidRPr="00D31C43">
        <w:rPr>
          <w:lang w:val="it-IT"/>
        </w:rPr>
        <w:t xml:space="preserve">livello di picco misurato ad </w:t>
      </w:r>
      <w:r w:rsidR="000962C7" w:rsidRPr="00D31C43">
        <w:rPr>
          <w:lang w:val="it-IT"/>
        </w:rPr>
        <w:t xml:space="preserve">1 m </w:t>
      </w:r>
      <w:r w:rsidRPr="00D31C43">
        <w:rPr>
          <w:lang w:val="it-IT"/>
        </w:rPr>
        <w:t xml:space="preserve">in condizioni di campo libero utilizzando un rumore rosa con fattore di cresta </w:t>
      </w:r>
      <w:r w:rsidR="000962C7" w:rsidRPr="00D31C43">
        <w:rPr>
          <w:lang w:val="it-IT"/>
        </w:rPr>
        <w:t xml:space="preserve">4). </w:t>
      </w:r>
      <w:r>
        <w:rPr>
          <w:lang w:val="it-IT"/>
        </w:rPr>
        <w:t xml:space="preserve">La capacità di gestione RMS a lungo termine sarà di </w:t>
      </w:r>
      <w:r w:rsidR="000962C7" w:rsidRPr="00D31C43">
        <w:rPr>
          <w:lang w:val="it-IT"/>
        </w:rPr>
        <w:t xml:space="preserve">450 W </w:t>
      </w:r>
      <w:r w:rsidRPr="00D31C43">
        <w:rPr>
          <w:lang w:val="it-IT"/>
        </w:rPr>
        <w:t xml:space="preserve">per la sezione </w:t>
      </w:r>
      <w:r w:rsidR="000962C7" w:rsidRPr="00D31C43">
        <w:rPr>
          <w:lang w:val="it-IT"/>
        </w:rPr>
        <w:t xml:space="preserve">LF </w:t>
      </w:r>
      <w:r w:rsidRPr="00D31C43">
        <w:rPr>
          <w:lang w:val="it-IT"/>
        </w:rPr>
        <w:t xml:space="preserve">e di </w:t>
      </w:r>
      <w:r w:rsidR="000962C7" w:rsidRPr="00D31C43">
        <w:rPr>
          <w:lang w:val="it-IT"/>
        </w:rPr>
        <w:t xml:space="preserve">80 W </w:t>
      </w:r>
      <w:r w:rsidRPr="00D31C43">
        <w:rPr>
          <w:lang w:val="it-IT"/>
        </w:rPr>
        <w:t xml:space="preserve">per la sezione </w:t>
      </w:r>
      <w:r w:rsidR="000962C7" w:rsidRPr="00D31C43">
        <w:rPr>
          <w:lang w:val="it-IT"/>
        </w:rPr>
        <w:t xml:space="preserve">HF. </w:t>
      </w:r>
      <w:r>
        <w:rPr>
          <w:lang w:val="it-IT"/>
        </w:rPr>
        <w:t xml:space="preserve">L’impedenza di ciascuna sezione del diffusore sarà di </w:t>
      </w:r>
      <w:r w:rsidR="000962C7" w:rsidRPr="00D31C43">
        <w:rPr>
          <w:lang w:val="it-IT"/>
        </w:rPr>
        <w:t xml:space="preserve">8 </w:t>
      </w:r>
      <w:r w:rsidR="000962C7">
        <w:t>Ω</w:t>
      </w:r>
      <w:r w:rsidR="000962C7" w:rsidRPr="00D31C43">
        <w:rPr>
          <w:lang w:val="it-IT"/>
        </w:rPr>
        <w:t>.</w:t>
      </w:r>
    </w:p>
    <w:p w14:paraId="0B9CBB3A" w14:textId="485DA011" w:rsidR="000A4859" w:rsidRPr="005114BC" w:rsidRDefault="00D31C43">
      <w:pPr>
        <w:rPr>
          <w:lang w:val="it-IT"/>
        </w:rPr>
      </w:pPr>
      <w:r w:rsidRPr="00D31C43">
        <w:rPr>
          <w:lang w:val="it-IT"/>
        </w:rPr>
        <w:t xml:space="preserve">La costruzione del mobile del diffusore consisterà di multistrato di betulla del Baltico di prima scelta. La parte frontale del diffusore sarà protetta da una griglia di acciaio </w:t>
      </w:r>
      <w:r>
        <w:rPr>
          <w:lang w:val="it-IT"/>
        </w:rPr>
        <w:t xml:space="preserve">con un rivestimento anticorrosione </w:t>
      </w:r>
      <w:bookmarkStart w:id="2" w:name="_GoBack"/>
      <w:bookmarkEnd w:id="2"/>
      <w:r>
        <w:rPr>
          <w:lang w:val="it-IT"/>
        </w:rPr>
        <w:t>coperta con un tessuto 3D acusticamente neutral</w:t>
      </w:r>
      <w:r w:rsidR="005114BC">
        <w:rPr>
          <w:lang w:val="it-IT"/>
        </w:rPr>
        <w:t xml:space="preserve">e. Le dimensioni saranno </w:t>
      </w:r>
      <w:r w:rsidR="000962C7" w:rsidRPr="005114BC">
        <w:rPr>
          <w:lang w:val="it-IT"/>
        </w:rPr>
        <w:t xml:space="preserve">731 mm (28.8 in) </w:t>
      </w:r>
      <w:r w:rsidR="005114BC" w:rsidRPr="005114BC">
        <w:rPr>
          <w:lang w:val="it-IT"/>
        </w:rPr>
        <w:t>largo</w:t>
      </w:r>
      <w:r w:rsidR="000962C7" w:rsidRPr="005114BC">
        <w:rPr>
          <w:lang w:val="it-IT"/>
        </w:rPr>
        <w:t xml:space="preserve">, 250 mm (9.8 in) </w:t>
      </w:r>
      <w:r w:rsidR="005114BC" w:rsidRPr="005114BC">
        <w:rPr>
          <w:lang w:val="it-IT"/>
        </w:rPr>
        <w:t>alto nella parte frontale</w:t>
      </w:r>
      <w:r w:rsidR="000962C7" w:rsidRPr="005114BC">
        <w:rPr>
          <w:lang w:val="it-IT"/>
        </w:rPr>
        <w:t xml:space="preserve">, 164 mm (6.4 in) </w:t>
      </w:r>
      <w:r w:rsidR="005114BC" w:rsidRPr="005114BC">
        <w:rPr>
          <w:lang w:val="it-IT"/>
        </w:rPr>
        <w:t>alto nella parte posteriore</w:t>
      </w:r>
      <w:r w:rsidR="000962C7" w:rsidRPr="005114BC">
        <w:rPr>
          <w:lang w:val="it-IT"/>
        </w:rPr>
        <w:t xml:space="preserve">, 482 mm (19 in) </w:t>
      </w:r>
      <w:r w:rsidR="005114BC">
        <w:rPr>
          <w:lang w:val="it-IT"/>
        </w:rPr>
        <w:t xml:space="preserve">profondo ed il peso del diffusore sarà </w:t>
      </w:r>
      <w:r w:rsidR="000962C7" w:rsidRPr="005114BC">
        <w:rPr>
          <w:lang w:val="it-IT"/>
        </w:rPr>
        <w:t xml:space="preserve">26 kg (57 </w:t>
      </w:r>
      <w:proofErr w:type="spellStart"/>
      <w:r w:rsidR="000962C7" w:rsidRPr="005114BC">
        <w:rPr>
          <w:lang w:val="it-IT"/>
        </w:rPr>
        <w:t>lb</w:t>
      </w:r>
      <w:proofErr w:type="spellEnd"/>
      <w:r w:rsidR="000962C7" w:rsidRPr="005114BC">
        <w:rPr>
          <w:lang w:val="it-IT"/>
        </w:rPr>
        <w:t>).</w:t>
      </w:r>
    </w:p>
    <w:p w14:paraId="0B9CBB8A" w14:textId="24D5A3AD" w:rsidR="000A4859" w:rsidRPr="009C2647" w:rsidRDefault="005114BC">
      <w:pPr>
        <w:rPr>
          <w:lang w:val="it-IT"/>
        </w:rPr>
      </w:pPr>
      <w:r w:rsidRPr="005114BC">
        <w:rPr>
          <w:lang w:val="it-IT"/>
        </w:rPr>
        <w:t xml:space="preserve">Il diffusore sarà dotato di </w:t>
      </w:r>
      <w:r w:rsidR="000962C7" w:rsidRPr="005114BC">
        <w:rPr>
          <w:lang w:val="it-IT"/>
        </w:rPr>
        <w:t xml:space="preserve">hardware </w:t>
      </w:r>
      <w:r w:rsidRPr="005114BC">
        <w:rPr>
          <w:lang w:val="it-IT"/>
        </w:rPr>
        <w:t xml:space="preserve">interno per il montaggio </w:t>
      </w:r>
      <w:r>
        <w:rPr>
          <w:lang w:val="it-IT"/>
        </w:rPr>
        <w:t xml:space="preserve">e dovrà essere utilizzato insieme ad accessori di montaggio dedicati. Il diffusore sarà collegato tramite due connettori </w:t>
      </w:r>
      <w:proofErr w:type="spellStart"/>
      <w:r w:rsidRPr="005114BC">
        <w:rPr>
          <w:lang w:val="it-IT"/>
        </w:rPr>
        <w:t>speakON</w:t>
      </w:r>
      <w:proofErr w:type="spellEnd"/>
      <w:r w:rsidRPr="005114BC">
        <w:rPr>
          <w:lang w:val="it-IT"/>
        </w:rPr>
        <w:t xml:space="preserve"> a 4 poli in parallel</w:t>
      </w:r>
      <w:r>
        <w:rPr>
          <w:lang w:val="it-IT"/>
        </w:rPr>
        <w:t>o</w:t>
      </w:r>
      <w:r w:rsidRPr="005114BC">
        <w:rPr>
          <w:lang w:val="it-IT"/>
        </w:rPr>
        <w:t xml:space="preserve">. </w:t>
      </w:r>
    </w:p>
    <w:sectPr w:rsidR="000A4859" w:rsidRPr="009C2647">
      <w:headerReference w:type="default" r:id="rId11"/>
      <w:footerReference w:type="default" r:id="rId12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9CBB8D" w14:textId="77777777" w:rsidR="000962C7" w:rsidRDefault="000962C7" w:rsidP="00131127">
      <w:pPr>
        <w:spacing w:after="0"/>
      </w:pPr>
      <w:r>
        <w:separator/>
      </w:r>
    </w:p>
  </w:endnote>
  <w:endnote w:type="continuationSeparator" w:id="0">
    <w:p w14:paraId="0B9CBB8E" w14:textId="77777777" w:rsidR="000962C7" w:rsidRDefault="000962C7" w:rsidP="0013112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9CBB90" w14:textId="77777777" w:rsidR="009A43E1" w:rsidRDefault="009A43E1" w:rsidP="009A43E1">
    <w:pPr>
      <w:pStyle w:val="Pidipagina"/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</w:instrText>
    </w:r>
    <w:r>
      <w:rPr>
        <w:rFonts w:ascii="Times New Roman" w:hAnsi="Times New Roman"/>
      </w:rPr>
      <w:fldChar w:fldCharType="separate"/>
    </w:r>
    <w:r w:rsidR="000341B2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  <w:r>
      <w:rPr>
        <w:rFonts w:ascii="Times New Roman" w:hAnsi="Times New Roman"/>
      </w:rPr>
      <w:t xml:space="preserve">/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NUMPAGES </w:instrText>
    </w:r>
    <w:r>
      <w:rPr>
        <w:rFonts w:ascii="Times New Roman" w:hAnsi="Times New Roman"/>
      </w:rPr>
      <w:fldChar w:fldCharType="separate"/>
    </w:r>
    <w:r w:rsidR="000341B2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9CBB8B" w14:textId="77777777" w:rsidR="000962C7" w:rsidRDefault="000962C7">
      <w:pPr>
        <w:spacing w:after="0"/>
      </w:pPr>
      <w:r>
        <w:separator/>
      </w:r>
    </w:p>
  </w:footnote>
  <w:footnote w:type="continuationSeparator" w:id="0">
    <w:p w14:paraId="0B9CBB8C" w14:textId="77777777" w:rsidR="000962C7" w:rsidRDefault="000962C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9CBB8F" w14:textId="78FDA0ED" w:rsidR="00131127" w:rsidRDefault="000341B2" w:rsidP="009A43E1">
    <w:pPr>
      <w:pStyle w:val="Intestazione"/>
    </w:pPr>
    <w:r>
      <w:fldChar w:fldCharType="begin"/>
    </w:r>
    <w:r>
      <w:instrText xml:space="preserve"> TITLE  \* MERGEFORMAT </w:instrText>
    </w:r>
    <w:r>
      <w:fldChar w:fldCharType="separate"/>
    </w:r>
    <w:r w:rsidR="00732FD0">
      <w:t>Kara Architect and Engineer Specifications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B48078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B55E4E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5FD83F9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FC54BF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47D06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79BA42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1F78A8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A53672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A1A829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A00A42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26A263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5BF05B2"/>
    <w:multiLevelType w:val="hybridMultilevel"/>
    <w:tmpl w:val="40CADE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8F6E71"/>
    <w:multiLevelType w:val="hybridMultilevel"/>
    <w:tmpl w:val="7F30E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/>
  <w:attachedTemplate r:id="rId1"/>
  <w:linkStyl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93F"/>
    <w:rsid w:val="000341B2"/>
    <w:rsid w:val="000914CE"/>
    <w:rsid w:val="000962C7"/>
    <w:rsid w:val="000A4859"/>
    <w:rsid w:val="00131127"/>
    <w:rsid w:val="00135190"/>
    <w:rsid w:val="00146708"/>
    <w:rsid w:val="001847B6"/>
    <w:rsid w:val="001B01DC"/>
    <w:rsid w:val="0022583A"/>
    <w:rsid w:val="002C6FEA"/>
    <w:rsid w:val="002D7526"/>
    <w:rsid w:val="003C4496"/>
    <w:rsid w:val="00450747"/>
    <w:rsid w:val="004A12BF"/>
    <w:rsid w:val="005114BC"/>
    <w:rsid w:val="006203A7"/>
    <w:rsid w:val="006240F7"/>
    <w:rsid w:val="0063669F"/>
    <w:rsid w:val="006D119B"/>
    <w:rsid w:val="00732FD0"/>
    <w:rsid w:val="007434AE"/>
    <w:rsid w:val="007C0704"/>
    <w:rsid w:val="007C0C8D"/>
    <w:rsid w:val="00875228"/>
    <w:rsid w:val="009A43E1"/>
    <w:rsid w:val="009C2647"/>
    <w:rsid w:val="009E6066"/>
    <w:rsid w:val="00A13489"/>
    <w:rsid w:val="00A26089"/>
    <w:rsid w:val="00A75794"/>
    <w:rsid w:val="00AC0F55"/>
    <w:rsid w:val="00C7193F"/>
    <w:rsid w:val="00CF11D4"/>
    <w:rsid w:val="00D31C43"/>
    <w:rsid w:val="00E5370F"/>
    <w:rsid w:val="00EB0F5E"/>
    <w:rsid w:val="00F40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9CBB3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C6FEA"/>
    <w:pPr>
      <w:spacing w:after="120"/>
    </w:pPr>
    <w:rPr>
      <w:rFonts w:ascii="Verdana" w:eastAsia="MS Mincho" w:hAnsi="Verdana" w:cs="Times New Roman"/>
      <w:sz w:val="20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C6FEA"/>
    <w:pPr>
      <w:keepNext/>
      <w:keepLines/>
      <w:outlineLvl w:val="0"/>
    </w:pPr>
    <w:rPr>
      <w:rFonts w:eastAsia="MS Gothic"/>
      <w:b/>
      <w:bCs/>
      <w:sz w:val="28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rsid w:val="002C6FEA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rsid w:val="002C6FEA"/>
    <w:pPr>
      <w:keepNext/>
      <w:keepLines/>
      <w:spacing w:before="200"/>
      <w:outlineLvl w:val="2"/>
    </w:pPr>
    <w:rPr>
      <w:rFonts w:ascii="Calibri" w:eastAsia="MS Gothic" w:hAnsi="Calibri"/>
      <w:b/>
      <w:bCs/>
      <w:color w:val="4F81BD"/>
    </w:rPr>
  </w:style>
  <w:style w:type="paragraph" w:styleId="Titolo4">
    <w:name w:val="heading 4"/>
    <w:basedOn w:val="Normale"/>
    <w:next w:val="Normale"/>
    <w:link w:val="Titolo4Carattere"/>
    <w:uiPriority w:val="9"/>
    <w:unhideWhenUsed/>
    <w:rsid w:val="002C6FEA"/>
    <w:pPr>
      <w:keepNext/>
      <w:keepLines/>
      <w:spacing w:before="200"/>
      <w:outlineLvl w:val="3"/>
    </w:pPr>
    <w:rPr>
      <w:rFonts w:ascii="Calibri" w:eastAsia="MS Gothic" w:hAnsi="Calibri"/>
      <w:b/>
      <w:bCs/>
      <w:i/>
      <w:iCs/>
      <w:color w:val="4F81BD"/>
    </w:rPr>
  </w:style>
  <w:style w:type="paragraph" w:styleId="Titolo5">
    <w:name w:val="heading 5"/>
    <w:basedOn w:val="Normale"/>
    <w:next w:val="Normale"/>
    <w:link w:val="Titolo5Carattere"/>
    <w:uiPriority w:val="9"/>
    <w:unhideWhenUsed/>
    <w:rsid w:val="002C6FEA"/>
    <w:pPr>
      <w:keepNext/>
      <w:keepLines/>
      <w:spacing w:before="200"/>
      <w:outlineLvl w:val="4"/>
    </w:pPr>
    <w:rPr>
      <w:rFonts w:ascii="Calibri" w:eastAsia="MS Gothic" w:hAnsi="Calibri"/>
      <w:color w:val="243F60"/>
    </w:rPr>
  </w:style>
  <w:style w:type="paragraph" w:styleId="Titolo6">
    <w:name w:val="heading 6"/>
    <w:basedOn w:val="Normale"/>
    <w:next w:val="Normale"/>
    <w:link w:val="Titolo6Carattere"/>
    <w:uiPriority w:val="9"/>
    <w:unhideWhenUsed/>
    <w:rsid w:val="002C6FEA"/>
    <w:pPr>
      <w:keepNext/>
      <w:keepLines/>
      <w:spacing w:before="200"/>
      <w:outlineLvl w:val="5"/>
    </w:pPr>
    <w:rPr>
      <w:rFonts w:ascii="Calibri" w:eastAsia="MS Gothic" w:hAnsi="Calibri"/>
      <w:i/>
      <w:iCs/>
      <w:color w:val="243F60"/>
    </w:rPr>
  </w:style>
  <w:style w:type="paragraph" w:styleId="Titolo7">
    <w:name w:val="heading 7"/>
    <w:basedOn w:val="Normale"/>
    <w:next w:val="Normale"/>
    <w:link w:val="Titolo7Carattere"/>
    <w:uiPriority w:val="9"/>
    <w:unhideWhenUsed/>
    <w:rsid w:val="002C6FEA"/>
    <w:pPr>
      <w:keepNext/>
      <w:keepLines/>
      <w:spacing w:before="200"/>
      <w:outlineLvl w:val="6"/>
    </w:pPr>
    <w:rPr>
      <w:rFonts w:ascii="Calibri" w:eastAsia="MS Gothic" w:hAnsi="Calibri"/>
      <w:i/>
      <w:iCs/>
      <w:color w:val="404040"/>
    </w:rPr>
  </w:style>
  <w:style w:type="paragraph" w:styleId="Titolo8">
    <w:name w:val="heading 8"/>
    <w:basedOn w:val="Normale"/>
    <w:next w:val="Normale"/>
    <w:link w:val="Titolo8Carattere"/>
    <w:uiPriority w:val="9"/>
    <w:unhideWhenUsed/>
    <w:rsid w:val="002C6FEA"/>
    <w:pPr>
      <w:keepNext/>
      <w:keepLines/>
      <w:spacing w:before="200"/>
      <w:outlineLvl w:val="7"/>
    </w:pPr>
    <w:rPr>
      <w:rFonts w:ascii="Calibri" w:eastAsia="MS Gothic" w:hAnsi="Calibri"/>
      <w:color w:val="40404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unhideWhenUsed/>
    <w:rsid w:val="002C6FEA"/>
    <w:pPr>
      <w:keepNext/>
      <w:keepLines/>
      <w:spacing w:before="200"/>
      <w:outlineLvl w:val="8"/>
    </w:pPr>
    <w:rPr>
      <w:rFonts w:ascii="Calibri" w:eastAsia="MS Gothic" w:hAnsi="Calibri"/>
      <w:i/>
      <w:iCs/>
      <w:color w:val="40404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2C6FEA"/>
    <w:rPr>
      <w:rFonts w:ascii="Verdana" w:eastAsia="MS Gothic" w:hAnsi="Verdana" w:cs="Times New Roman"/>
      <w:b/>
      <w:bCs/>
      <w:sz w:val="28"/>
      <w:szCs w:val="32"/>
    </w:rPr>
  </w:style>
  <w:style w:type="character" w:customStyle="1" w:styleId="Titolo2Carattere">
    <w:name w:val="Titolo 2 Carattere"/>
    <w:link w:val="Titolo2"/>
    <w:uiPriority w:val="9"/>
    <w:rsid w:val="002C6FEA"/>
    <w:rPr>
      <w:rFonts w:ascii="Calibri" w:eastAsia="MS Gothic" w:hAnsi="Calibri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link w:val="Titolo3"/>
    <w:uiPriority w:val="9"/>
    <w:rsid w:val="002C6FEA"/>
    <w:rPr>
      <w:rFonts w:ascii="Calibri" w:eastAsia="MS Gothic" w:hAnsi="Calibri" w:cs="Times New Roman"/>
      <w:b/>
      <w:bCs/>
      <w:color w:val="4F81BD"/>
      <w:sz w:val="20"/>
    </w:rPr>
  </w:style>
  <w:style w:type="character" w:customStyle="1" w:styleId="Titolo4Carattere">
    <w:name w:val="Titolo 4 Carattere"/>
    <w:link w:val="Titolo4"/>
    <w:uiPriority w:val="9"/>
    <w:rsid w:val="002C6FEA"/>
    <w:rPr>
      <w:rFonts w:ascii="Calibri" w:eastAsia="MS Gothic" w:hAnsi="Calibri" w:cs="Times New Roman"/>
      <w:b/>
      <w:bCs/>
      <w:i/>
      <w:iCs/>
      <w:color w:val="4F81BD"/>
      <w:sz w:val="20"/>
    </w:rPr>
  </w:style>
  <w:style w:type="character" w:customStyle="1" w:styleId="Titolo5Carattere">
    <w:name w:val="Titolo 5 Carattere"/>
    <w:link w:val="Titolo5"/>
    <w:uiPriority w:val="9"/>
    <w:rsid w:val="002C6FEA"/>
    <w:rPr>
      <w:rFonts w:ascii="Calibri" w:eastAsia="MS Gothic" w:hAnsi="Calibri" w:cs="Times New Roman"/>
      <w:color w:val="243F60"/>
      <w:sz w:val="20"/>
    </w:rPr>
  </w:style>
  <w:style w:type="character" w:customStyle="1" w:styleId="Titolo6Carattere">
    <w:name w:val="Titolo 6 Carattere"/>
    <w:link w:val="Titolo6"/>
    <w:uiPriority w:val="9"/>
    <w:rsid w:val="002C6FEA"/>
    <w:rPr>
      <w:rFonts w:ascii="Calibri" w:eastAsia="MS Gothic" w:hAnsi="Calibri" w:cs="Times New Roman"/>
      <w:i/>
      <w:iCs/>
      <w:color w:val="243F60"/>
      <w:sz w:val="20"/>
    </w:rPr>
  </w:style>
  <w:style w:type="character" w:customStyle="1" w:styleId="Titolo7Carattere">
    <w:name w:val="Titolo 7 Carattere"/>
    <w:link w:val="Titolo7"/>
    <w:uiPriority w:val="9"/>
    <w:rsid w:val="002C6FEA"/>
    <w:rPr>
      <w:rFonts w:ascii="Calibri" w:eastAsia="MS Gothic" w:hAnsi="Calibri" w:cs="Times New Roman"/>
      <w:i/>
      <w:iCs/>
      <w:color w:val="404040"/>
      <w:sz w:val="20"/>
    </w:rPr>
  </w:style>
  <w:style w:type="character" w:customStyle="1" w:styleId="Titolo8Carattere">
    <w:name w:val="Titolo 8 Carattere"/>
    <w:link w:val="Titolo8"/>
    <w:uiPriority w:val="9"/>
    <w:rsid w:val="002C6FEA"/>
    <w:rPr>
      <w:rFonts w:ascii="Calibri" w:eastAsia="MS Gothic" w:hAnsi="Calibri" w:cs="Times New Roman"/>
      <w:color w:val="404040"/>
      <w:sz w:val="20"/>
      <w:szCs w:val="20"/>
    </w:rPr>
  </w:style>
  <w:style w:type="character" w:customStyle="1" w:styleId="Titolo9Carattere">
    <w:name w:val="Titolo 9 Carattere"/>
    <w:link w:val="Titolo9"/>
    <w:uiPriority w:val="9"/>
    <w:rsid w:val="002C6FEA"/>
    <w:rPr>
      <w:rFonts w:ascii="Calibri" w:eastAsia="MS Gothic" w:hAnsi="Calibri" w:cs="Times New Roman"/>
      <w:i/>
      <w:iCs/>
      <w:color w:val="404040"/>
      <w:sz w:val="20"/>
      <w:szCs w:val="20"/>
    </w:rPr>
  </w:style>
  <w:style w:type="paragraph" w:styleId="Titolo">
    <w:name w:val="Title"/>
    <w:basedOn w:val="Normale"/>
    <w:next w:val="Normale"/>
    <w:link w:val="TitoloCarattere"/>
    <w:uiPriority w:val="10"/>
    <w:qFormat/>
    <w:rsid w:val="002C6FEA"/>
    <w:pPr>
      <w:spacing w:after="300"/>
      <w:contextualSpacing/>
    </w:pPr>
    <w:rPr>
      <w:rFonts w:eastAsia="MS Gothic"/>
      <w:b/>
      <w:spacing w:val="5"/>
      <w:kern w:val="28"/>
      <w:sz w:val="36"/>
      <w:szCs w:val="52"/>
    </w:rPr>
  </w:style>
  <w:style w:type="character" w:customStyle="1" w:styleId="TitoloCarattere">
    <w:name w:val="Titolo Carattere"/>
    <w:link w:val="Titolo"/>
    <w:uiPriority w:val="10"/>
    <w:rsid w:val="002C6FEA"/>
    <w:rPr>
      <w:rFonts w:ascii="Verdana" w:eastAsia="MS Gothic" w:hAnsi="Verdana" w:cs="Times New Roman"/>
      <w:b/>
      <w:spacing w:val="5"/>
      <w:kern w:val="28"/>
      <w:sz w:val="36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rsid w:val="002C6FEA"/>
    <w:pPr>
      <w:numPr>
        <w:ilvl w:val="1"/>
      </w:numPr>
    </w:pPr>
    <w:rPr>
      <w:rFonts w:ascii="Calibri" w:eastAsia="MS Gothic" w:hAnsi="Calibri"/>
      <w:i/>
      <w:iCs/>
      <w:color w:val="4F81BD"/>
      <w:spacing w:val="15"/>
    </w:rPr>
  </w:style>
  <w:style w:type="character" w:customStyle="1" w:styleId="SottotitoloCarattere">
    <w:name w:val="Sottotitolo Carattere"/>
    <w:link w:val="Sottotitolo"/>
    <w:uiPriority w:val="11"/>
    <w:rsid w:val="002C6FEA"/>
    <w:rPr>
      <w:rFonts w:ascii="Calibri" w:eastAsia="MS Gothic" w:hAnsi="Calibri" w:cs="Times New Roman"/>
      <w:i/>
      <w:iCs/>
      <w:color w:val="4F81BD"/>
      <w:spacing w:val="15"/>
      <w:sz w:val="20"/>
    </w:rPr>
  </w:style>
  <w:style w:type="character" w:styleId="Enfasidelicata">
    <w:name w:val="Subtle Emphasis"/>
    <w:uiPriority w:val="19"/>
    <w:rsid w:val="002C6FEA"/>
    <w:rPr>
      <w:i/>
      <w:iCs/>
      <w:color w:val="808080"/>
    </w:rPr>
  </w:style>
  <w:style w:type="paragraph" w:styleId="Citazione">
    <w:name w:val="Quote"/>
    <w:basedOn w:val="Normale"/>
    <w:next w:val="Normale"/>
    <w:link w:val="CitazioneCarattere"/>
    <w:uiPriority w:val="29"/>
    <w:rsid w:val="002C6FEA"/>
    <w:rPr>
      <w:i/>
      <w:iCs/>
      <w:color w:val="000000"/>
    </w:rPr>
  </w:style>
  <w:style w:type="character" w:customStyle="1" w:styleId="CitazioneCarattere">
    <w:name w:val="Citazione Carattere"/>
    <w:link w:val="Citazione"/>
    <w:uiPriority w:val="29"/>
    <w:rsid w:val="002C6FEA"/>
    <w:rPr>
      <w:rFonts w:ascii="Verdana" w:eastAsia="MS Mincho" w:hAnsi="Verdana" w:cs="Times New Roman"/>
      <w:i/>
      <w:iCs/>
      <w:color w:val="000000"/>
      <w:sz w:val="20"/>
    </w:rPr>
  </w:style>
  <w:style w:type="paragraph" w:styleId="Citazioneintensa">
    <w:name w:val="Intense Quote"/>
    <w:basedOn w:val="Normale"/>
    <w:next w:val="Normale"/>
    <w:link w:val="CitazioneintensaCarattere"/>
    <w:uiPriority w:val="30"/>
    <w:rsid w:val="002C6FE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zioneintensaCarattere">
    <w:name w:val="Citazione intensa Carattere"/>
    <w:link w:val="Citazioneintensa"/>
    <w:uiPriority w:val="30"/>
    <w:rsid w:val="002C6FEA"/>
    <w:rPr>
      <w:rFonts w:ascii="Verdana" w:eastAsia="MS Mincho" w:hAnsi="Verdana" w:cs="Times New Roman"/>
      <w:b/>
      <w:bCs/>
      <w:i/>
      <w:iCs/>
      <w:color w:val="4F81BD"/>
      <w:sz w:val="20"/>
    </w:rPr>
  </w:style>
  <w:style w:type="paragraph" w:styleId="Paragrafoelenco">
    <w:name w:val="List Paragraph"/>
    <w:basedOn w:val="Normale"/>
    <w:uiPriority w:val="34"/>
    <w:rsid w:val="002C6FEA"/>
    <w:pPr>
      <w:ind w:left="720"/>
      <w:contextualSpacing/>
    </w:pPr>
  </w:style>
  <w:style w:type="paragraph" w:styleId="Didascalia">
    <w:name w:val="caption"/>
    <w:basedOn w:val="Normale"/>
    <w:next w:val="Normale"/>
    <w:uiPriority w:val="35"/>
    <w:unhideWhenUsed/>
    <w:rsid w:val="002C6FEA"/>
    <w:pPr>
      <w:spacing w:after="200"/>
    </w:pPr>
    <w:rPr>
      <w:b/>
      <w:bCs/>
      <w:color w:val="4F81BD"/>
      <w:sz w:val="18"/>
      <w:szCs w:val="18"/>
    </w:rPr>
  </w:style>
  <w:style w:type="paragraph" w:styleId="Bibliografia">
    <w:name w:val="Bibliography"/>
    <w:basedOn w:val="Normale"/>
    <w:next w:val="Normale"/>
    <w:uiPriority w:val="37"/>
    <w:unhideWhenUsed/>
    <w:rsid w:val="002C6FEA"/>
  </w:style>
  <w:style w:type="paragraph" w:styleId="Sommario1">
    <w:name w:val="toc 1"/>
    <w:basedOn w:val="Normale"/>
    <w:next w:val="Normale"/>
    <w:autoRedefine/>
    <w:uiPriority w:val="39"/>
    <w:unhideWhenUsed/>
    <w:qFormat/>
    <w:rsid w:val="002C6FEA"/>
    <w:pPr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rsid w:val="002C6FEA"/>
    <w:pPr>
      <w:spacing w:after="100"/>
      <w:ind w:left="240"/>
    </w:pPr>
  </w:style>
  <w:style w:type="paragraph" w:styleId="Sommario3">
    <w:name w:val="toc 3"/>
    <w:basedOn w:val="Normale"/>
    <w:next w:val="Normale"/>
    <w:autoRedefine/>
    <w:uiPriority w:val="39"/>
    <w:unhideWhenUsed/>
    <w:rsid w:val="002C6FEA"/>
    <w:pPr>
      <w:spacing w:after="100"/>
      <w:ind w:left="480"/>
    </w:pPr>
  </w:style>
  <w:style w:type="paragraph" w:styleId="Sommario4">
    <w:name w:val="toc 4"/>
    <w:basedOn w:val="Normale"/>
    <w:next w:val="Normale"/>
    <w:autoRedefine/>
    <w:uiPriority w:val="39"/>
    <w:unhideWhenUsed/>
    <w:rsid w:val="002C6FEA"/>
    <w:pPr>
      <w:spacing w:after="100"/>
      <w:ind w:left="720"/>
    </w:pPr>
  </w:style>
  <w:style w:type="paragraph" w:styleId="Sommario5">
    <w:name w:val="toc 5"/>
    <w:basedOn w:val="Normale"/>
    <w:next w:val="Normale"/>
    <w:autoRedefine/>
    <w:uiPriority w:val="39"/>
    <w:unhideWhenUsed/>
    <w:rsid w:val="002C6FEA"/>
    <w:pPr>
      <w:spacing w:after="100"/>
      <w:ind w:left="960"/>
    </w:pPr>
  </w:style>
  <w:style w:type="paragraph" w:styleId="Sommario6">
    <w:name w:val="toc 6"/>
    <w:basedOn w:val="Normale"/>
    <w:next w:val="Normale"/>
    <w:autoRedefine/>
    <w:uiPriority w:val="39"/>
    <w:unhideWhenUsed/>
    <w:rsid w:val="002C6FEA"/>
    <w:pPr>
      <w:spacing w:after="100"/>
      <w:ind w:left="1200"/>
    </w:pPr>
  </w:style>
  <w:style w:type="paragraph" w:styleId="Sommario7">
    <w:name w:val="toc 7"/>
    <w:basedOn w:val="Normale"/>
    <w:next w:val="Normale"/>
    <w:autoRedefine/>
    <w:uiPriority w:val="39"/>
    <w:unhideWhenUsed/>
    <w:rsid w:val="002C6FEA"/>
    <w:pPr>
      <w:spacing w:after="100"/>
      <w:ind w:left="1440"/>
    </w:pPr>
  </w:style>
  <w:style w:type="paragraph" w:styleId="Sommario8">
    <w:name w:val="toc 8"/>
    <w:basedOn w:val="Normale"/>
    <w:next w:val="Normale"/>
    <w:autoRedefine/>
    <w:uiPriority w:val="39"/>
    <w:unhideWhenUsed/>
    <w:rsid w:val="002C6FEA"/>
    <w:pPr>
      <w:spacing w:after="100"/>
      <w:ind w:left="1680"/>
    </w:pPr>
  </w:style>
  <w:style w:type="paragraph" w:styleId="Sommario9">
    <w:name w:val="toc 9"/>
    <w:basedOn w:val="Normale"/>
    <w:next w:val="Normale"/>
    <w:autoRedefine/>
    <w:uiPriority w:val="39"/>
    <w:unhideWhenUsed/>
    <w:rsid w:val="002C6FEA"/>
    <w:pPr>
      <w:spacing w:after="100"/>
      <w:ind w:left="1920"/>
    </w:pPr>
  </w:style>
  <w:style w:type="paragraph" w:styleId="Titolosommario">
    <w:name w:val="TOC Heading"/>
    <w:basedOn w:val="Titolo1"/>
    <w:next w:val="Normale"/>
    <w:uiPriority w:val="39"/>
    <w:unhideWhenUsed/>
    <w:qFormat/>
    <w:rsid w:val="002C6FEA"/>
    <w:pPr>
      <w:outlineLvl w:val="9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C6FEA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2C6FEA"/>
    <w:rPr>
      <w:rFonts w:ascii="Lucida Grande" w:eastAsia="MS Mincho" w:hAnsi="Lucida Grande" w:cs="Lucida Grande"/>
      <w:sz w:val="18"/>
      <w:szCs w:val="18"/>
    </w:rPr>
  </w:style>
  <w:style w:type="character" w:styleId="Enfasicorsivo">
    <w:name w:val="Emphasis"/>
    <w:uiPriority w:val="20"/>
    <w:rsid w:val="002C6FEA"/>
    <w:rPr>
      <w:i/>
      <w:iCs/>
    </w:rPr>
  </w:style>
  <w:style w:type="character" w:styleId="Enfasiintensa">
    <w:name w:val="Intense Emphasis"/>
    <w:uiPriority w:val="21"/>
    <w:rsid w:val="002C6FEA"/>
    <w:rPr>
      <w:b/>
      <w:bCs/>
      <w:i/>
      <w:iCs/>
      <w:color w:val="4F81BD"/>
    </w:rPr>
  </w:style>
  <w:style w:type="character" w:styleId="Enfasigrassetto">
    <w:name w:val="Strong"/>
    <w:uiPriority w:val="22"/>
    <w:rsid w:val="002C6FEA"/>
    <w:rPr>
      <w:b/>
      <w:bCs/>
    </w:rPr>
  </w:style>
  <w:style w:type="character" w:styleId="Rimandonotaapidipagina">
    <w:name w:val="footnote reference"/>
    <w:uiPriority w:val="99"/>
    <w:unhideWhenUsed/>
    <w:rsid w:val="002C6FEA"/>
    <w:rPr>
      <w:vertAlign w:val="superscript"/>
    </w:rPr>
  </w:style>
  <w:style w:type="character" w:styleId="AcronimoHTML">
    <w:name w:val="HTML Acronym"/>
    <w:basedOn w:val="Carpredefinitoparagrafo"/>
    <w:uiPriority w:val="99"/>
    <w:unhideWhenUsed/>
    <w:rsid w:val="002C6FEA"/>
  </w:style>
  <w:style w:type="character" w:styleId="CodiceHTML">
    <w:name w:val="HTML Code"/>
    <w:uiPriority w:val="99"/>
    <w:unhideWhenUsed/>
    <w:rsid w:val="002C6FEA"/>
    <w:rPr>
      <w:rFonts w:ascii="Courier" w:hAnsi="Courier"/>
      <w:sz w:val="20"/>
      <w:szCs w:val="20"/>
    </w:rPr>
  </w:style>
  <w:style w:type="character" w:styleId="TastieraHTML">
    <w:name w:val="HTML Keyboard"/>
    <w:uiPriority w:val="99"/>
    <w:unhideWhenUsed/>
    <w:rsid w:val="002C6FEA"/>
    <w:rPr>
      <w:rFonts w:ascii="Courier" w:hAnsi="Courier"/>
      <w:sz w:val="20"/>
      <w:szCs w:val="20"/>
    </w:rPr>
  </w:style>
  <w:style w:type="character" w:styleId="EsempioHTML">
    <w:name w:val="HTML Sample"/>
    <w:uiPriority w:val="99"/>
    <w:unhideWhenUsed/>
    <w:rsid w:val="002C6FEA"/>
    <w:rPr>
      <w:rFonts w:ascii="Courier" w:hAnsi="Courier"/>
      <w:sz w:val="24"/>
      <w:szCs w:val="24"/>
    </w:rPr>
  </w:style>
  <w:style w:type="character" w:styleId="MacchinadascrivereHTML">
    <w:name w:val="HTML Typewriter"/>
    <w:uiPriority w:val="99"/>
    <w:unhideWhenUsed/>
    <w:rsid w:val="002C6FEA"/>
    <w:rPr>
      <w:rFonts w:ascii="Courier" w:hAnsi="Courier"/>
      <w:sz w:val="20"/>
      <w:szCs w:val="20"/>
    </w:rPr>
  </w:style>
  <w:style w:type="character" w:styleId="VariabileHTML">
    <w:name w:val="HTML Variable"/>
    <w:uiPriority w:val="99"/>
    <w:unhideWhenUsed/>
    <w:rsid w:val="002C6FEA"/>
    <w:rPr>
      <w:i/>
      <w:iCs/>
    </w:rPr>
  </w:style>
  <w:style w:type="character" w:styleId="Collegamentoipertestuale">
    <w:name w:val="Hyperlink"/>
    <w:uiPriority w:val="99"/>
    <w:unhideWhenUsed/>
    <w:qFormat/>
    <w:rsid w:val="002C6FEA"/>
    <w:rPr>
      <w:color w:val="0000FF"/>
      <w:u w:val="single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2C6FEA"/>
    <w:pPr>
      <w:spacing w:after="0"/>
    </w:pPr>
    <w:rPr>
      <w:rFonts w:ascii="Courier" w:hAnsi="Courier"/>
      <w:szCs w:val="20"/>
    </w:rPr>
  </w:style>
  <w:style w:type="character" w:customStyle="1" w:styleId="PreformattatoHTMLCarattere">
    <w:name w:val="Preformattato HTML Carattere"/>
    <w:link w:val="PreformattatoHTML"/>
    <w:uiPriority w:val="99"/>
    <w:rsid w:val="002C6FEA"/>
    <w:rPr>
      <w:rFonts w:ascii="Courier" w:eastAsia="MS Mincho" w:hAnsi="Courier" w:cs="Times New Roman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qFormat/>
    <w:rsid w:val="002C6FEA"/>
    <w:pPr>
      <w:pBdr>
        <w:bottom w:val="single" w:sz="4" w:space="1" w:color="auto"/>
      </w:pBdr>
      <w:tabs>
        <w:tab w:val="center" w:pos="4320"/>
        <w:tab w:val="right" w:pos="8640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C6FEA"/>
    <w:rPr>
      <w:rFonts w:ascii="Verdana" w:eastAsia="MS Mincho" w:hAnsi="Verdana" w:cs="Times New Roman"/>
      <w:sz w:val="20"/>
    </w:rPr>
  </w:style>
  <w:style w:type="paragraph" w:styleId="Pidipagina">
    <w:name w:val="footer"/>
    <w:basedOn w:val="Normale"/>
    <w:link w:val="PidipaginaCarattere"/>
    <w:uiPriority w:val="99"/>
    <w:unhideWhenUsed/>
    <w:qFormat/>
    <w:rsid w:val="002C6FEA"/>
    <w:pPr>
      <w:tabs>
        <w:tab w:val="center" w:pos="4320"/>
        <w:tab w:val="right" w:pos="8640"/>
      </w:tabs>
      <w:spacing w:after="0"/>
      <w:jc w:val="center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C6FEA"/>
    <w:rPr>
      <w:rFonts w:ascii="Verdana" w:eastAsia="MS Mincho" w:hAnsi="Verdana" w:cs="Times New Roman"/>
      <w:sz w:val="20"/>
    </w:rPr>
  </w:style>
  <w:style w:type="paragraph" w:styleId="Titoloindicefonti">
    <w:name w:val="toa heading"/>
    <w:basedOn w:val="Normale"/>
    <w:next w:val="Normale"/>
    <w:uiPriority w:val="99"/>
    <w:unhideWhenUsed/>
    <w:rsid w:val="002C6FEA"/>
    <w:rPr>
      <w:rFonts w:ascii="Calibri" w:eastAsia="MS Gothic" w:hAnsi="Calibri"/>
      <w:b/>
      <w:bCs/>
    </w:rPr>
  </w:style>
  <w:style w:type="character" w:styleId="Riferimentodelicato">
    <w:name w:val="Subtle Reference"/>
    <w:basedOn w:val="Carpredefinitoparagrafo"/>
    <w:uiPriority w:val="31"/>
    <w:rsid w:val="002C6FEA"/>
    <w:rPr>
      <w:smallCaps/>
      <w:color w:val="5A5A5A" w:themeColor="text1" w:themeTint="A5"/>
    </w:rPr>
  </w:style>
  <w:style w:type="character" w:styleId="Riferimentointenso">
    <w:name w:val="Intense Reference"/>
    <w:basedOn w:val="Carpredefinitoparagrafo"/>
    <w:uiPriority w:val="32"/>
    <w:rsid w:val="002C6FEA"/>
    <w:rPr>
      <w:b/>
      <w:bCs/>
      <w:smallCaps/>
      <w:color w:val="4F81BD" w:themeColor="accent1"/>
      <w:spacing w:val="5"/>
    </w:rPr>
  </w:style>
  <w:style w:type="character" w:styleId="Titolodellibro">
    <w:name w:val="Book Title"/>
    <w:basedOn w:val="Carpredefinitoparagrafo"/>
    <w:uiPriority w:val="33"/>
    <w:rsid w:val="002C6FEA"/>
    <w:rPr>
      <w:b/>
      <w:bCs/>
      <w:i/>
      <w:iCs/>
      <w:spacing w:val="5"/>
    </w:rPr>
  </w:style>
  <w:style w:type="paragraph" w:styleId="Nessunaspaziatura">
    <w:name w:val="No Spacing"/>
    <w:uiPriority w:val="1"/>
    <w:rsid w:val="002C6FEA"/>
    <w:rPr>
      <w:rFonts w:ascii="Verdana" w:eastAsia="MS Mincho" w:hAnsi="Verdana" w:cs="Times New Roman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C6FEA"/>
    <w:pPr>
      <w:spacing w:after="120"/>
    </w:pPr>
    <w:rPr>
      <w:rFonts w:ascii="Verdana" w:eastAsia="MS Mincho" w:hAnsi="Verdana" w:cs="Times New Roman"/>
      <w:sz w:val="20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C6FEA"/>
    <w:pPr>
      <w:keepNext/>
      <w:keepLines/>
      <w:outlineLvl w:val="0"/>
    </w:pPr>
    <w:rPr>
      <w:rFonts w:eastAsia="MS Gothic"/>
      <w:b/>
      <w:bCs/>
      <w:sz w:val="28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rsid w:val="002C6FEA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rsid w:val="002C6FEA"/>
    <w:pPr>
      <w:keepNext/>
      <w:keepLines/>
      <w:spacing w:before="200"/>
      <w:outlineLvl w:val="2"/>
    </w:pPr>
    <w:rPr>
      <w:rFonts w:ascii="Calibri" w:eastAsia="MS Gothic" w:hAnsi="Calibri"/>
      <w:b/>
      <w:bCs/>
      <w:color w:val="4F81BD"/>
    </w:rPr>
  </w:style>
  <w:style w:type="paragraph" w:styleId="Titolo4">
    <w:name w:val="heading 4"/>
    <w:basedOn w:val="Normale"/>
    <w:next w:val="Normale"/>
    <w:link w:val="Titolo4Carattere"/>
    <w:uiPriority w:val="9"/>
    <w:unhideWhenUsed/>
    <w:rsid w:val="002C6FEA"/>
    <w:pPr>
      <w:keepNext/>
      <w:keepLines/>
      <w:spacing w:before="200"/>
      <w:outlineLvl w:val="3"/>
    </w:pPr>
    <w:rPr>
      <w:rFonts w:ascii="Calibri" w:eastAsia="MS Gothic" w:hAnsi="Calibri"/>
      <w:b/>
      <w:bCs/>
      <w:i/>
      <w:iCs/>
      <w:color w:val="4F81BD"/>
    </w:rPr>
  </w:style>
  <w:style w:type="paragraph" w:styleId="Titolo5">
    <w:name w:val="heading 5"/>
    <w:basedOn w:val="Normale"/>
    <w:next w:val="Normale"/>
    <w:link w:val="Titolo5Carattere"/>
    <w:uiPriority w:val="9"/>
    <w:unhideWhenUsed/>
    <w:rsid w:val="002C6FEA"/>
    <w:pPr>
      <w:keepNext/>
      <w:keepLines/>
      <w:spacing w:before="200"/>
      <w:outlineLvl w:val="4"/>
    </w:pPr>
    <w:rPr>
      <w:rFonts w:ascii="Calibri" w:eastAsia="MS Gothic" w:hAnsi="Calibri"/>
      <w:color w:val="243F60"/>
    </w:rPr>
  </w:style>
  <w:style w:type="paragraph" w:styleId="Titolo6">
    <w:name w:val="heading 6"/>
    <w:basedOn w:val="Normale"/>
    <w:next w:val="Normale"/>
    <w:link w:val="Titolo6Carattere"/>
    <w:uiPriority w:val="9"/>
    <w:unhideWhenUsed/>
    <w:rsid w:val="002C6FEA"/>
    <w:pPr>
      <w:keepNext/>
      <w:keepLines/>
      <w:spacing w:before="200"/>
      <w:outlineLvl w:val="5"/>
    </w:pPr>
    <w:rPr>
      <w:rFonts w:ascii="Calibri" w:eastAsia="MS Gothic" w:hAnsi="Calibri"/>
      <w:i/>
      <w:iCs/>
      <w:color w:val="243F60"/>
    </w:rPr>
  </w:style>
  <w:style w:type="paragraph" w:styleId="Titolo7">
    <w:name w:val="heading 7"/>
    <w:basedOn w:val="Normale"/>
    <w:next w:val="Normale"/>
    <w:link w:val="Titolo7Carattere"/>
    <w:uiPriority w:val="9"/>
    <w:unhideWhenUsed/>
    <w:rsid w:val="002C6FEA"/>
    <w:pPr>
      <w:keepNext/>
      <w:keepLines/>
      <w:spacing w:before="200"/>
      <w:outlineLvl w:val="6"/>
    </w:pPr>
    <w:rPr>
      <w:rFonts w:ascii="Calibri" w:eastAsia="MS Gothic" w:hAnsi="Calibri"/>
      <w:i/>
      <w:iCs/>
      <w:color w:val="404040"/>
    </w:rPr>
  </w:style>
  <w:style w:type="paragraph" w:styleId="Titolo8">
    <w:name w:val="heading 8"/>
    <w:basedOn w:val="Normale"/>
    <w:next w:val="Normale"/>
    <w:link w:val="Titolo8Carattere"/>
    <w:uiPriority w:val="9"/>
    <w:unhideWhenUsed/>
    <w:rsid w:val="002C6FEA"/>
    <w:pPr>
      <w:keepNext/>
      <w:keepLines/>
      <w:spacing w:before="200"/>
      <w:outlineLvl w:val="7"/>
    </w:pPr>
    <w:rPr>
      <w:rFonts w:ascii="Calibri" w:eastAsia="MS Gothic" w:hAnsi="Calibri"/>
      <w:color w:val="40404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unhideWhenUsed/>
    <w:rsid w:val="002C6FEA"/>
    <w:pPr>
      <w:keepNext/>
      <w:keepLines/>
      <w:spacing w:before="200"/>
      <w:outlineLvl w:val="8"/>
    </w:pPr>
    <w:rPr>
      <w:rFonts w:ascii="Calibri" w:eastAsia="MS Gothic" w:hAnsi="Calibri"/>
      <w:i/>
      <w:iCs/>
      <w:color w:val="40404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2C6FEA"/>
    <w:rPr>
      <w:rFonts w:ascii="Verdana" w:eastAsia="MS Gothic" w:hAnsi="Verdana" w:cs="Times New Roman"/>
      <w:b/>
      <w:bCs/>
      <w:sz w:val="28"/>
      <w:szCs w:val="32"/>
    </w:rPr>
  </w:style>
  <w:style w:type="character" w:customStyle="1" w:styleId="Titolo2Carattere">
    <w:name w:val="Titolo 2 Carattere"/>
    <w:link w:val="Titolo2"/>
    <w:uiPriority w:val="9"/>
    <w:rsid w:val="002C6FEA"/>
    <w:rPr>
      <w:rFonts w:ascii="Calibri" w:eastAsia="MS Gothic" w:hAnsi="Calibri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link w:val="Titolo3"/>
    <w:uiPriority w:val="9"/>
    <w:rsid w:val="002C6FEA"/>
    <w:rPr>
      <w:rFonts w:ascii="Calibri" w:eastAsia="MS Gothic" w:hAnsi="Calibri" w:cs="Times New Roman"/>
      <w:b/>
      <w:bCs/>
      <w:color w:val="4F81BD"/>
      <w:sz w:val="20"/>
    </w:rPr>
  </w:style>
  <w:style w:type="character" w:customStyle="1" w:styleId="Titolo4Carattere">
    <w:name w:val="Titolo 4 Carattere"/>
    <w:link w:val="Titolo4"/>
    <w:uiPriority w:val="9"/>
    <w:rsid w:val="002C6FEA"/>
    <w:rPr>
      <w:rFonts w:ascii="Calibri" w:eastAsia="MS Gothic" w:hAnsi="Calibri" w:cs="Times New Roman"/>
      <w:b/>
      <w:bCs/>
      <w:i/>
      <w:iCs/>
      <w:color w:val="4F81BD"/>
      <w:sz w:val="20"/>
    </w:rPr>
  </w:style>
  <w:style w:type="character" w:customStyle="1" w:styleId="Titolo5Carattere">
    <w:name w:val="Titolo 5 Carattere"/>
    <w:link w:val="Titolo5"/>
    <w:uiPriority w:val="9"/>
    <w:rsid w:val="002C6FEA"/>
    <w:rPr>
      <w:rFonts w:ascii="Calibri" w:eastAsia="MS Gothic" w:hAnsi="Calibri" w:cs="Times New Roman"/>
      <w:color w:val="243F60"/>
      <w:sz w:val="20"/>
    </w:rPr>
  </w:style>
  <w:style w:type="character" w:customStyle="1" w:styleId="Titolo6Carattere">
    <w:name w:val="Titolo 6 Carattere"/>
    <w:link w:val="Titolo6"/>
    <w:uiPriority w:val="9"/>
    <w:rsid w:val="002C6FEA"/>
    <w:rPr>
      <w:rFonts w:ascii="Calibri" w:eastAsia="MS Gothic" w:hAnsi="Calibri" w:cs="Times New Roman"/>
      <w:i/>
      <w:iCs/>
      <w:color w:val="243F60"/>
      <w:sz w:val="20"/>
    </w:rPr>
  </w:style>
  <w:style w:type="character" w:customStyle="1" w:styleId="Titolo7Carattere">
    <w:name w:val="Titolo 7 Carattere"/>
    <w:link w:val="Titolo7"/>
    <w:uiPriority w:val="9"/>
    <w:rsid w:val="002C6FEA"/>
    <w:rPr>
      <w:rFonts w:ascii="Calibri" w:eastAsia="MS Gothic" w:hAnsi="Calibri" w:cs="Times New Roman"/>
      <w:i/>
      <w:iCs/>
      <w:color w:val="404040"/>
      <w:sz w:val="20"/>
    </w:rPr>
  </w:style>
  <w:style w:type="character" w:customStyle="1" w:styleId="Titolo8Carattere">
    <w:name w:val="Titolo 8 Carattere"/>
    <w:link w:val="Titolo8"/>
    <w:uiPriority w:val="9"/>
    <w:rsid w:val="002C6FEA"/>
    <w:rPr>
      <w:rFonts w:ascii="Calibri" w:eastAsia="MS Gothic" w:hAnsi="Calibri" w:cs="Times New Roman"/>
      <w:color w:val="404040"/>
      <w:sz w:val="20"/>
      <w:szCs w:val="20"/>
    </w:rPr>
  </w:style>
  <w:style w:type="character" w:customStyle="1" w:styleId="Titolo9Carattere">
    <w:name w:val="Titolo 9 Carattere"/>
    <w:link w:val="Titolo9"/>
    <w:uiPriority w:val="9"/>
    <w:rsid w:val="002C6FEA"/>
    <w:rPr>
      <w:rFonts w:ascii="Calibri" w:eastAsia="MS Gothic" w:hAnsi="Calibri" w:cs="Times New Roman"/>
      <w:i/>
      <w:iCs/>
      <w:color w:val="404040"/>
      <w:sz w:val="20"/>
      <w:szCs w:val="20"/>
    </w:rPr>
  </w:style>
  <w:style w:type="paragraph" w:styleId="Titolo">
    <w:name w:val="Title"/>
    <w:basedOn w:val="Normale"/>
    <w:next w:val="Normale"/>
    <w:link w:val="TitoloCarattere"/>
    <w:uiPriority w:val="10"/>
    <w:qFormat/>
    <w:rsid w:val="002C6FEA"/>
    <w:pPr>
      <w:spacing w:after="300"/>
      <w:contextualSpacing/>
    </w:pPr>
    <w:rPr>
      <w:rFonts w:eastAsia="MS Gothic"/>
      <w:b/>
      <w:spacing w:val="5"/>
      <w:kern w:val="28"/>
      <w:sz w:val="36"/>
      <w:szCs w:val="52"/>
    </w:rPr>
  </w:style>
  <w:style w:type="character" w:customStyle="1" w:styleId="TitoloCarattere">
    <w:name w:val="Titolo Carattere"/>
    <w:link w:val="Titolo"/>
    <w:uiPriority w:val="10"/>
    <w:rsid w:val="002C6FEA"/>
    <w:rPr>
      <w:rFonts w:ascii="Verdana" w:eastAsia="MS Gothic" w:hAnsi="Verdana" w:cs="Times New Roman"/>
      <w:b/>
      <w:spacing w:val="5"/>
      <w:kern w:val="28"/>
      <w:sz w:val="36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rsid w:val="002C6FEA"/>
    <w:pPr>
      <w:numPr>
        <w:ilvl w:val="1"/>
      </w:numPr>
    </w:pPr>
    <w:rPr>
      <w:rFonts w:ascii="Calibri" w:eastAsia="MS Gothic" w:hAnsi="Calibri"/>
      <w:i/>
      <w:iCs/>
      <w:color w:val="4F81BD"/>
      <w:spacing w:val="15"/>
    </w:rPr>
  </w:style>
  <w:style w:type="character" w:customStyle="1" w:styleId="SottotitoloCarattere">
    <w:name w:val="Sottotitolo Carattere"/>
    <w:link w:val="Sottotitolo"/>
    <w:uiPriority w:val="11"/>
    <w:rsid w:val="002C6FEA"/>
    <w:rPr>
      <w:rFonts w:ascii="Calibri" w:eastAsia="MS Gothic" w:hAnsi="Calibri" w:cs="Times New Roman"/>
      <w:i/>
      <w:iCs/>
      <w:color w:val="4F81BD"/>
      <w:spacing w:val="15"/>
      <w:sz w:val="20"/>
    </w:rPr>
  </w:style>
  <w:style w:type="character" w:styleId="Enfasidelicata">
    <w:name w:val="Subtle Emphasis"/>
    <w:uiPriority w:val="19"/>
    <w:rsid w:val="002C6FEA"/>
    <w:rPr>
      <w:i/>
      <w:iCs/>
      <w:color w:val="808080"/>
    </w:rPr>
  </w:style>
  <w:style w:type="paragraph" w:styleId="Citazione">
    <w:name w:val="Quote"/>
    <w:basedOn w:val="Normale"/>
    <w:next w:val="Normale"/>
    <w:link w:val="CitazioneCarattere"/>
    <w:uiPriority w:val="29"/>
    <w:rsid w:val="002C6FEA"/>
    <w:rPr>
      <w:i/>
      <w:iCs/>
      <w:color w:val="000000"/>
    </w:rPr>
  </w:style>
  <w:style w:type="character" w:customStyle="1" w:styleId="CitazioneCarattere">
    <w:name w:val="Citazione Carattere"/>
    <w:link w:val="Citazione"/>
    <w:uiPriority w:val="29"/>
    <w:rsid w:val="002C6FEA"/>
    <w:rPr>
      <w:rFonts w:ascii="Verdana" w:eastAsia="MS Mincho" w:hAnsi="Verdana" w:cs="Times New Roman"/>
      <w:i/>
      <w:iCs/>
      <w:color w:val="000000"/>
      <w:sz w:val="20"/>
    </w:rPr>
  </w:style>
  <w:style w:type="paragraph" w:styleId="Citazioneintensa">
    <w:name w:val="Intense Quote"/>
    <w:basedOn w:val="Normale"/>
    <w:next w:val="Normale"/>
    <w:link w:val="CitazioneintensaCarattere"/>
    <w:uiPriority w:val="30"/>
    <w:rsid w:val="002C6FE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zioneintensaCarattere">
    <w:name w:val="Citazione intensa Carattere"/>
    <w:link w:val="Citazioneintensa"/>
    <w:uiPriority w:val="30"/>
    <w:rsid w:val="002C6FEA"/>
    <w:rPr>
      <w:rFonts w:ascii="Verdana" w:eastAsia="MS Mincho" w:hAnsi="Verdana" w:cs="Times New Roman"/>
      <w:b/>
      <w:bCs/>
      <w:i/>
      <w:iCs/>
      <w:color w:val="4F81BD"/>
      <w:sz w:val="20"/>
    </w:rPr>
  </w:style>
  <w:style w:type="paragraph" w:styleId="Paragrafoelenco">
    <w:name w:val="List Paragraph"/>
    <w:basedOn w:val="Normale"/>
    <w:uiPriority w:val="34"/>
    <w:rsid w:val="002C6FEA"/>
    <w:pPr>
      <w:ind w:left="720"/>
      <w:contextualSpacing/>
    </w:pPr>
  </w:style>
  <w:style w:type="paragraph" w:styleId="Didascalia">
    <w:name w:val="caption"/>
    <w:basedOn w:val="Normale"/>
    <w:next w:val="Normale"/>
    <w:uiPriority w:val="35"/>
    <w:unhideWhenUsed/>
    <w:rsid w:val="002C6FEA"/>
    <w:pPr>
      <w:spacing w:after="200"/>
    </w:pPr>
    <w:rPr>
      <w:b/>
      <w:bCs/>
      <w:color w:val="4F81BD"/>
      <w:sz w:val="18"/>
      <w:szCs w:val="18"/>
    </w:rPr>
  </w:style>
  <w:style w:type="paragraph" w:styleId="Bibliografia">
    <w:name w:val="Bibliography"/>
    <w:basedOn w:val="Normale"/>
    <w:next w:val="Normale"/>
    <w:uiPriority w:val="37"/>
    <w:unhideWhenUsed/>
    <w:rsid w:val="002C6FEA"/>
  </w:style>
  <w:style w:type="paragraph" w:styleId="Sommario1">
    <w:name w:val="toc 1"/>
    <w:basedOn w:val="Normale"/>
    <w:next w:val="Normale"/>
    <w:autoRedefine/>
    <w:uiPriority w:val="39"/>
    <w:unhideWhenUsed/>
    <w:qFormat/>
    <w:rsid w:val="002C6FEA"/>
    <w:pPr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rsid w:val="002C6FEA"/>
    <w:pPr>
      <w:spacing w:after="100"/>
      <w:ind w:left="240"/>
    </w:pPr>
  </w:style>
  <w:style w:type="paragraph" w:styleId="Sommario3">
    <w:name w:val="toc 3"/>
    <w:basedOn w:val="Normale"/>
    <w:next w:val="Normale"/>
    <w:autoRedefine/>
    <w:uiPriority w:val="39"/>
    <w:unhideWhenUsed/>
    <w:rsid w:val="002C6FEA"/>
    <w:pPr>
      <w:spacing w:after="100"/>
      <w:ind w:left="480"/>
    </w:pPr>
  </w:style>
  <w:style w:type="paragraph" w:styleId="Sommario4">
    <w:name w:val="toc 4"/>
    <w:basedOn w:val="Normale"/>
    <w:next w:val="Normale"/>
    <w:autoRedefine/>
    <w:uiPriority w:val="39"/>
    <w:unhideWhenUsed/>
    <w:rsid w:val="002C6FEA"/>
    <w:pPr>
      <w:spacing w:after="100"/>
      <w:ind w:left="720"/>
    </w:pPr>
  </w:style>
  <w:style w:type="paragraph" w:styleId="Sommario5">
    <w:name w:val="toc 5"/>
    <w:basedOn w:val="Normale"/>
    <w:next w:val="Normale"/>
    <w:autoRedefine/>
    <w:uiPriority w:val="39"/>
    <w:unhideWhenUsed/>
    <w:rsid w:val="002C6FEA"/>
    <w:pPr>
      <w:spacing w:after="100"/>
      <w:ind w:left="960"/>
    </w:pPr>
  </w:style>
  <w:style w:type="paragraph" w:styleId="Sommario6">
    <w:name w:val="toc 6"/>
    <w:basedOn w:val="Normale"/>
    <w:next w:val="Normale"/>
    <w:autoRedefine/>
    <w:uiPriority w:val="39"/>
    <w:unhideWhenUsed/>
    <w:rsid w:val="002C6FEA"/>
    <w:pPr>
      <w:spacing w:after="100"/>
      <w:ind w:left="1200"/>
    </w:pPr>
  </w:style>
  <w:style w:type="paragraph" w:styleId="Sommario7">
    <w:name w:val="toc 7"/>
    <w:basedOn w:val="Normale"/>
    <w:next w:val="Normale"/>
    <w:autoRedefine/>
    <w:uiPriority w:val="39"/>
    <w:unhideWhenUsed/>
    <w:rsid w:val="002C6FEA"/>
    <w:pPr>
      <w:spacing w:after="100"/>
      <w:ind w:left="1440"/>
    </w:pPr>
  </w:style>
  <w:style w:type="paragraph" w:styleId="Sommario8">
    <w:name w:val="toc 8"/>
    <w:basedOn w:val="Normale"/>
    <w:next w:val="Normale"/>
    <w:autoRedefine/>
    <w:uiPriority w:val="39"/>
    <w:unhideWhenUsed/>
    <w:rsid w:val="002C6FEA"/>
    <w:pPr>
      <w:spacing w:after="100"/>
      <w:ind w:left="1680"/>
    </w:pPr>
  </w:style>
  <w:style w:type="paragraph" w:styleId="Sommario9">
    <w:name w:val="toc 9"/>
    <w:basedOn w:val="Normale"/>
    <w:next w:val="Normale"/>
    <w:autoRedefine/>
    <w:uiPriority w:val="39"/>
    <w:unhideWhenUsed/>
    <w:rsid w:val="002C6FEA"/>
    <w:pPr>
      <w:spacing w:after="100"/>
      <w:ind w:left="1920"/>
    </w:pPr>
  </w:style>
  <w:style w:type="paragraph" w:styleId="Titolosommario">
    <w:name w:val="TOC Heading"/>
    <w:basedOn w:val="Titolo1"/>
    <w:next w:val="Normale"/>
    <w:uiPriority w:val="39"/>
    <w:unhideWhenUsed/>
    <w:qFormat/>
    <w:rsid w:val="002C6FEA"/>
    <w:pPr>
      <w:outlineLvl w:val="9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C6FEA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2C6FEA"/>
    <w:rPr>
      <w:rFonts w:ascii="Lucida Grande" w:eastAsia="MS Mincho" w:hAnsi="Lucida Grande" w:cs="Lucida Grande"/>
      <w:sz w:val="18"/>
      <w:szCs w:val="18"/>
    </w:rPr>
  </w:style>
  <w:style w:type="character" w:styleId="Enfasicorsivo">
    <w:name w:val="Emphasis"/>
    <w:uiPriority w:val="20"/>
    <w:rsid w:val="002C6FEA"/>
    <w:rPr>
      <w:i/>
      <w:iCs/>
    </w:rPr>
  </w:style>
  <w:style w:type="character" w:styleId="Enfasiintensa">
    <w:name w:val="Intense Emphasis"/>
    <w:uiPriority w:val="21"/>
    <w:rsid w:val="002C6FEA"/>
    <w:rPr>
      <w:b/>
      <w:bCs/>
      <w:i/>
      <w:iCs/>
      <w:color w:val="4F81BD"/>
    </w:rPr>
  </w:style>
  <w:style w:type="character" w:styleId="Enfasigrassetto">
    <w:name w:val="Strong"/>
    <w:uiPriority w:val="22"/>
    <w:rsid w:val="002C6FEA"/>
    <w:rPr>
      <w:b/>
      <w:bCs/>
    </w:rPr>
  </w:style>
  <w:style w:type="character" w:styleId="Rimandonotaapidipagina">
    <w:name w:val="footnote reference"/>
    <w:uiPriority w:val="99"/>
    <w:unhideWhenUsed/>
    <w:rsid w:val="002C6FEA"/>
    <w:rPr>
      <w:vertAlign w:val="superscript"/>
    </w:rPr>
  </w:style>
  <w:style w:type="character" w:styleId="AcronimoHTML">
    <w:name w:val="HTML Acronym"/>
    <w:basedOn w:val="Carpredefinitoparagrafo"/>
    <w:uiPriority w:val="99"/>
    <w:unhideWhenUsed/>
    <w:rsid w:val="002C6FEA"/>
  </w:style>
  <w:style w:type="character" w:styleId="CodiceHTML">
    <w:name w:val="HTML Code"/>
    <w:uiPriority w:val="99"/>
    <w:unhideWhenUsed/>
    <w:rsid w:val="002C6FEA"/>
    <w:rPr>
      <w:rFonts w:ascii="Courier" w:hAnsi="Courier"/>
      <w:sz w:val="20"/>
      <w:szCs w:val="20"/>
    </w:rPr>
  </w:style>
  <w:style w:type="character" w:styleId="TastieraHTML">
    <w:name w:val="HTML Keyboard"/>
    <w:uiPriority w:val="99"/>
    <w:unhideWhenUsed/>
    <w:rsid w:val="002C6FEA"/>
    <w:rPr>
      <w:rFonts w:ascii="Courier" w:hAnsi="Courier"/>
      <w:sz w:val="20"/>
      <w:szCs w:val="20"/>
    </w:rPr>
  </w:style>
  <w:style w:type="character" w:styleId="EsempioHTML">
    <w:name w:val="HTML Sample"/>
    <w:uiPriority w:val="99"/>
    <w:unhideWhenUsed/>
    <w:rsid w:val="002C6FEA"/>
    <w:rPr>
      <w:rFonts w:ascii="Courier" w:hAnsi="Courier"/>
      <w:sz w:val="24"/>
      <w:szCs w:val="24"/>
    </w:rPr>
  </w:style>
  <w:style w:type="character" w:styleId="MacchinadascrivereHTML">
    <w:name w:val="HTML Typewriter"/>
    <w:uiPriority w:val="99"/>
    <w:unhideWhenUsed/>
    <w:rsid w:val="002C6FEA"/>
    <w:rPr>
      <w:rFonts w:ascii="Courier" w:hAnsi="Courier"/>
      <w:sz w:val="20"/>
      <w:szCs w:val="20"/>
    </w:rPr>
  </w:style>
  <w:style w:type="character" w:styleId="VariabileHTML">
    <w:name w:val="HTML Variable"/>
    <w:uiPriority w:val="99"/>
    <w:unhideWhenUsed/>
    <w:rsid w:val="002C6FEA"/>
    <w:rPr>
      <w:i/>
      <w:iCs/>
    </w:rPr>
  </w:style>
  <w:style w:type="character" w:styleId="Collegamentoipertestuale">
    <w:name w:val="Hyperlink"/>
    <w:uiPriority w:val="99"/>
    <w:unhideWhenUsed/>
    <w:qFormat/>
    <w:rsid w:val="002C6FEA"/>
    <w:rPr>
      <w:color w:val="0000FF"/>
      <w:u w:val="single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2C6FEA"/>
    <w:pPr>
      <w:spacing w:after="0"/>
    </w:pPr>
    <w:rPr>
      <w:rFonts w:ascii="Courier" w:hAnsi="Courier"/>
      <w:szCs w:val="20"/>
    </w:rPr>
  </w:style>
  <w:style w:type="character" w:customStyle="1" w:styleId="PreformattatoHTMLCarattere">
    <w:name w:val="Preformattato HTML Carattere"/>
    <w:link w:val="PreformattatoHTML"/>
    <w:uiPriority w:val="99"/>
    <w:rsid w:val="002C6FEA"/>
    <w:rPr>
      <w:rFonts w:ascii="Courier" w:eastAsia="MS Mincho" w:hAnsi="Courier" w:cs="Times New Roman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qFormat/>
    <w:rsid w:val="002C6FEA"/>
    <w:pPr>
      <w:pBdr>
        <w:bottom w:val="single" w:sz="4" w:space="1" w:color="auto"/>
      </w:pBdr>
      <w:tabs>
        <w:tab w:val="center" w:pos="4320"/>
        <w:tab w:val="right" w:pos="8640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C6FEA"/>
    <w:rPr>
      <w:rFonts w:ascii="Verdana" w:eastAsia="MS Mincho" w:hAnsi="Verdana" w:cs="Times New Roman"/>
      <w:sz w:val="20"/>
    </w:rPr>
  </w:style>
  <w:style w:type="paragraph" w:styleId="Pidipagina">
    <w:name w:val="footer"/>
    <w:basedOn w:val="Normale"/>
    <w:link w:val="PidipaginaCarattere"/>
    <w:uiPriority w:val="99"/>
    <w:unhideWhenUsed/>
    <w:qFormat/>
    <w:rsid w:val="002C6FEA"/>
    <w:pPr>
      <w:tabs>
        <w:tab w:val="center" w:pos="4320"/>
        <w:tab w:val="right" w:pos="8640"/>
      </w:tabs>
      <w:spacing w:after="0"/>
      <w:jc w:val="center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C6FEA"/>
    <w:rPr>
      <w:rFonts w:ascii="Verdana" w:eastAsia="MS Mincho" w:hAnsi="Verdana" w:cs="Times New Roman"/>
      <w:sz w:val="20"/>
    </w:rPr>
  </w:style>
  <w:style w:type="paragraph" w:styleId="Titoloindicefonti">
    <w:name w:val="toa heading"/>
    <w:basedOn w:val="Normale"/>
    <w:next w:val="Normale"/>
    <w:uiPriority w:val="99"/>
    <w:unhideWhenUsed/>
    <w:rsid w:val="002C6FEA"/>
    <w:rPr>
      <w:rFonts w:ascii="Calibri" w:eastAsia="MS Gothic" w:hAnsi="Calibri"/>
      <w:b/>
      <w:bCs/>
    </w:rPr>
  </w:style>
  <w:style w:type="character" w:styleId="Riferimentodelicato">
    <w:name w:val="Subtle Reference"/>
    <w:basedOn w:val="Carpredefinitoparagrafo"/>
    <w:uiPriority w:val="31"/>
    <w:rsid w:val="002C6FEA"/>
    <w:rPr>
      <w:smallCaps/>
      <w:color w:val="5A5A5A" w:themeColor="text1" w:themeTint="A5"/>
    </w:rPr>
  </w:style>
  <w:style w:type="character" w:styleId="Riferimentointenso">
    <w:name w:val="Intense Reference"/>
    <w:basedOn w:val="Carpredefinitoparagrafo"/>
    <w:uiPriority w:val="32"/>
    <w:rsid w:val="002C6FEA"/>
    <w:rPr>
      <w:b/>
      <w:bCs/>
      <w:smallCaps/>
      <w:color w:val="4F81BD" w:themeColor="accent1"/>
      <w:spacing w:val="5"/>
    </w:rPr>
  </w:style>
  <w:style w:type="character" w:styleId="Titolodellibro">
    <w:name w:val="Book Title"/>
    <w:basedOn w:val="Carpredefinitoparagrafo"/>
    <w:uiPriority w:val="33"/>
    <w:rsid w:val="002C6FEA"/>
    <w:rPr>
      <w:b/>
      <w:bCs/>
      <w:i/>
      <w:iCs/>
      <w:spacing w:val="5"/>
    </w:rPr>
  </w:style>
  <w:style w:type="paragraph" w:styleId="Nessunaspaziatura">
    <w:name w:val="No Spacing"/>
    <w:uiPriority w:val="1"/>
    <w:rsid w:val="002C6FEA"/>
    <w:rPr>
      <w:rFonts w:ascii="Verdana" w:eastAsia="MS Mincho" w:hAnsi="Verdana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oelle.duvezin\AppData\Roaming\Microsoft\Templates\template_A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92946f6a5c8481695edda63fd3e19ad xmlns="fec9d4cd-7350-450a-8089-08ad1005c24a">
      <Terms xmlns="http://schemas.microsoft.com/office/infopath/2007/PartnerControls"/>
    </h92946f6a5c8481695edda63fd3e19ad>
    <Nom_x0020_commercial xmlns="fec9d4cd-7350-450a-8089-08ad1005c24a">KARA</Nom_x0020_commercial>
    <f7aa34fcdf1542dd854ec70f0844be82 xmlns="fec9d4cd-7350-450a-8089-08ad1005c2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KARA</TermName>
          <TermId xmlns="http://schemas.microsoft.com/office/infopath/2007/PartnerControls">fa453e52-ed57-4976-bf7e-d0dd08dd06d4</TermId>
        </TermInfo>
      </Terms>
    </f7aa34fcdf1542dd854ec70f0844be82>
    <j97ee6b1470444a08f52f7259faa0ad0 xmlns="fec9d4cd-7350-450a-8089-08ad1005c2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Architect and Engineer Specifications</TermName>
          <TermId xmlns="http://schemas.microsoft.com/office/infopath/2007/PartnerControls">fd4a5962-21e8-418d-a8f6-c28577164e39</TermId>
        </TermInfo>
      </Terms>
    </j97ee6b1470444a08f52f7259faa0ad0>
    <ja3d46a9c66d4bdd958e0a7f6fe0d87a xmlns="fec9d4cd-7350-450a-8089-08ad1005c24a">
      <Terms xmlns="http://schemas.microsoft.com/office/infopath/2007/PartnerControls"/>
    </ja3d46a9c66d4bdd958e0a7f6fe0d87a>
    <ha757bde38284323a69dece028e17bbe xmlns="fec9d4cd-7350-450a-8089-08ad1005c2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Documentation</TermName>
          <TermId xmlns="http://schemas.microsoft.com/office/infopath/2007/PartnerControls">4494eba7-60dd-416d-ab9e-0fc148cb2c44</TermId>
        </TermInfo>
      </Terms>
    </ha757bde38284323a69dece028e17bbe>
    <TaxCatchAll xmlns="fec9d4cd-7350-450a-8089-08ad1005c24a">
      <Value>27</Value>
      <Value>110</Value>
      <Value>106</Value>
    </TaxCatchAl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L-Acoustics Project Management" ma:contentTypeID="0x010100F2B4B4A52E0B024BBA6B01C2AA97115F0070F3AE5FE42E1A43848A2DD7FA958C08" ma:contentTypeVersion="7" ma:contentTypeDescription="L-Acoustics Project Management" ma:contentTypeScope="" ma:versionID="1e1af4310d3bdfdd6abee984b3cb007b">
  <xsd:schema xmlns:xsd="http://www.w3.org/2001/XMLSchema" xmlns:xs="http://www.w3.org/2001/XMLSchema" xmlns:p="http://schemas.microsoft.com/office/2006/metadata/properties" xmlns:ns2="fec9d4cd-7350-450a-8089-08ad1005c24a" targetNamespace="http://schemas.microsoft.com/office/2006/metadata/properties" ma:root="true" ma:fieldsID="7d11067630ee02c3378f8ba59be4df54" ns2:_="">
    <xsd:import namespace="fec9d4cd-7350-450a-8089-08ad1005c24a"/>
    <xsd:element name="properties">
      <xsd:complexType>
        <xsd:sequence>
          <xsd:element name="documentManagement">
            <xsd:complexType>
              <xsd:all>
                <xsd:element ref="ns2:ha757bde38284323a69dece028e17bbe" minOccurs="0"/>
                <xsd:element ref="ns2:TaxCatchAll" minOccurs="0"/>
                <xsd:element ref="ns2:TaxCatchAllLabel" minOccurs="0"/>
                <xsd:element ref="ns2:ja3d46a9c66d4bdd958e0a7f6fe0d87a" minOccurs="0"/>
                <xsd:element ref="ns2:f7aa34fcdf1542dd854ec70f0844be82" minOccurs="0"/>
                <xsd:element ref="ns2:h92946f6a5c8481695edda63fd3e19ad" minOccurs="0"/>
                <xsd:element ref="ns2:j97ee6b1470444a08f52f7259faa0ad0" minOccurs="0"/>
                <xsd:element ref="ns2:Nom_x0020_commercia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9d4cd-7350-450a-8089-08ad1005c24a" elementFormDefault="qualified">
    <xsd:import namespace="http://schemas.microsoft.com/office/2006/documentManagement/types"/>
    <xsd:import namespace="http://schemas.microsoft.com/office/infopath/2007/PartnerControls"/>
    <xsd:element name="ha757bde38284323a69dece028e17bbe" ma:index="8" nillable="true" ma:taxonomy="true" ma:internalName="ha757bde38284323a69dece028e17bbe" ma:taxonomyFieldName="Department1" ma:displayName="Department" ma:default="" ma:fieldId="{1a757bde-3828-4323-a69d-ece028e17bbe}" ma:sspId="033015ef-1d95-4235-8d95-29a7bf70b438" ma:termSetId="fe4168e8-480c-4118-af74-817e299c8bee" ma:anchorId="81ca2815-5aba-4870-adee-dfc0c34bf1eb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Colonne Attraper tout de Taxonomie" ma:description="" ma:hidden="true" ma:list="{dee6b214-226c-480e-9d0d-eebbf1bfbc27}" ma:internalName="TaxCatchAll" ma:showField="CatchAllData" ma:web="fec9d4cd-7350-450a-8089-08ad1005c2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Colonne Attraper tout de Taxonomie1" ma:description="" ma:hidden="true" ma:list="{dee6b214-226c-480e-9d0d-eebbf1bfbc27}" ma:internalName="TaxCatchAllLabel" ma:readOnly="true" ma:showField="CatchAllDataLabel" ma:web="fec9d4cd-7350-450a-8089-08ad1005c2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3d46a9c66d4bdd958e0a7f6fe0d87a" ma:index="12" nillable="true" ma:taxonomy="true" ma:internalName="ja3d46a9c66d4bdd958e0a7f6fe0d87a" ma:taxonomyFieldName="Syst_x00e8_me" ma:displayName="Système" ma:default="" ma:fieldId="{3a3d46a9-c66d-4bdd-958e-0a7f6fe0d87a}" ma:sspId="033015ef-1d95-4235-8d95-29a7bf70b438" ma:termSetId="fe4168e8-480c-4118-af74-817e299c8bee" ma:anchorId="2fdd842b-54b4-4b1d-8c0d-f57833e95780" ma:open="false" ma:isKeyword="false">
      <xsd:complexType>
        <xsd:sequence>
          <xsd:element ref="pc:Terms" minOccurs="0" maxOccurs="1"/>
        </xsd:sequence>
      </xsd:complexType>
    </xsd:element>
    <xsd:element name="f7aa34fcdf1542dd854ec70f0844be82" ma:index="14" nillable="true" ma:taxonomy="true" ma:internalName="f7aa34fcdf1542dd854ec70f0844be82" ma:taxonomyFieldName="Projet" ma:displayName="Projet" ma:default="" ma:fieldId="{f7aa34fc-df15-42dd-854e-c70f0844be82}" ma:sspId="033015ef-1d95-4235-8d95-29a7bf70b438" ma:termSetId="fe4168e8-480c-4118-af74-817e299c8bee" ma:anchorId="dedd69db-67d8-4288-ae52-3c95fdce7c98" ma:open="false" ma:isKeyword="false">
      <xsd:complexType>
        <xsd:sequence>
          <xsd:element ref="pc:Terms" minOccurs="0" maxOccurs="1"/>
        </xsd:sequence>
      </xsd:complexType>
    </xsd:element>
    <xsd:element name="h92946f6a5c8481695edda63fd3e19ad" ma:index="16" nillable="true" ma:taxonomy="true" ma:internalName="h92946f6a5c8481695edda63fd3e19ad" ma:taxonomyFieldName="Phase" ma:displayName="Phase" ma:default="" ma:fieldId="{192946f6-a5c8-4816-95ed-da63fd3e19ad}" ma:sspId="033015ef-1d95-4235-8d95-29a7bf70b438" ma:termSetId="fe4168e8-480c-4118-af74-817e299c8bee" ma:anchorId="1525fcbb-c688-4aab-963c-c8a1674e6a78" ma:open="false" ma:isKeyword="false">
      <xsd:complexType>
        <xsd:sequence>
          <xsd:element ref="pc:Terms" minOccurs="0" maxOccurs="1"/>
        </xsd:sequence>
      </xsd:complexType>
    </xsd:element>
    <xsd:element name="j97ee6b1470444a08f52f7259faa0ad0" ma:index="18" nillable="true" ma:taxonomy="true" ma:internalName="j97ee6b1470444a08f52f7259faa0ad0" ma:taxonomyFieldName="Nom_x0020_du_x0020_livrable" ma:displayName="Nom du livrable" ma:default="" ma:fieldId="{397ee6b1-4704-44a0-8f52-f7259faa0ad0}" ma:sspId="033015ef-1d95-4235-8d95-29a7bf70b438" ma:termSetId="fe4168e8-480c-4118-af74-817e299c8bee" ma:anchorId="87a714bf-2081-4a38-956d-f1ab61b7e9cd" ma:open="false" ma:isKeyword="false">
      <xsd:complexType>
        <xsd:sequence>
          <xsd:element ref="pc:Terms" minOccurs="0" maxOccurs="1"/>
        </xsd:sequence>
      </xsd:complexType>
    </xsd:element>
    <xsd:element name="Nom_x0020_commercial" ma:index="20" nillable="true" ma:displayName="Nom commercial" ma:description="Nom commercial" ma:internalName="Nom_x0020_commercia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9EA87EF-90DC-44A9-85C3-612F49CAA5AC}">
  <ds:schemaRefs>
    <ds:schemaRef ds:uri="http://schemas.openxmlformats.org/package/2006/metadata/core-properties"/>
    <ds:schemaRef ds:uri="fec9d4cd-7350-450a-8089-08ad1005c24a"/>
    <ds:schemaRef ds:uri="http://schemas.microsoft.com/office/infopath/2007/PartnerControls"/>
    <ds:schemaRef ds:uri="http://purl.org/dc/dcmitype/"/>
    <ds:schemaRef ds:uri="http://purl.org/dc/elements/1.1/"/>
    <ds:schemaRef ds:uri="http://purl.org/dc/terms/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26C40CB-81E9-45D6-9C4E-5575010F91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c9d4cd-7350-450a-8089-08ad1005c2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7445296-600D-4AC7-9395-5DDBBFA9C53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template_AE.dotm</Template>
  <TotalTime>30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8" baseType="variant"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5" baseType="lpstr">
      <vt:lpstr>Kara Architect and Engineer Specifications</vt:lpstr>
      <vt:lpstr>Kara Architect and Engineer Specifications</vt:lpstr>
      <vt:lpstr>Title</vt:lpstr>
      <vt:lpstr>    Heading 2</vt:lpstr>
      <vt:lpstr>        Heading 3</vt:lpstr>
    </vt:vector>
  </TitlesOfParts>
  <Company>Hewlett-Packard Company</Company>
  <LinksUpToDate>false</LinksUpToDate>
  <CharactersWithSpaces>1853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Kara Architect and Engineer Specifications</dc:title>
  <dc:creator>Noelle DUVEZIN</dc:creator>
  <cp:lastModifiedBy>Andrea Guerranti</cp:lastModifiedBy>
  <cp:revision>7</cp:revision>
  <cp:lastPrinted>2017-10-30T16:35:00Z</cp:lastPrinted>
  <dcterms:created xsi:type="dcterms:W3CDTF">2017-10-30T16:07:00Z</dcterms:created>
  <dcterms:modified xsi:type="dcterms:W3CDTF">2017-11-02T16:22:00Z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hase">
    <vt:lpwstr/>
  </property>
  <property fmtid="{D5CDD505-2E9C-101B-9397-08002B2CF9AE}" pid="3" name="Projet">
    <vt:lpwstr>110;#KARA|fa453e52-ed57-4976-bf7e-d0dd08dd06d4</vt:lpwstr>
  </property>
  <property fmtid="{D5CDD505-2E9C-101B-9397-08002B2CF9AE}" pid="4" name="ContentTypeId">
    <vt:lpwstr>0x010100F2B4B4A52E0B024BBA6B01C2AA97115F0070F3AE5FE42E1A43848A2DD7FA958C08</vt:lpwstr>
  </property>
  <property fmtid="{D5CDD505-2E9C-101B-9397-08002B2CF9AE}" pid="5" name="Syst_x00e8_me">
    <vt:lpwstr/>
  </property>
  <property fmtid="{D5CDD505-2E9C-101B-9397-08002B2CF9AE}" pid="6" name="Nom du livrable">
    <vt:lpwstr>106;#Architect and Engineer Specifications|fd4a5962-21e8-418d-a8f6-c28577164e39</vt:lpwstr>
  </property>
  <property fmtid="{D5CDD505-2E9C-101B-9397-08002B2CF9AE}" pid="7" name="Nom_x0020_du_x0020_livrable">
    <vt:lpwstr>106;#Architect and Engineer Specifications|fd4a5962-21e8-418d-a8f6-c28577164e39</vt:lpwstr>
  </property>
  <property fmtid="{D5CDD505-2E9C-101B-9397-08002B2CF9AE}" pid="8" name="Department1">
    <vt:lpwstr>27;#Documentation|4494eba7-60dd-416d-ab9e-0fc148cb2c44</vt:lpwstr>
  </property>
  <property fmtid="{D5CDD505-2E9C-101B-9397-08002B2CF9AE}" pid="9" name="Système">
    <vt:lpwstr/>
  </property>
</Properties>
</file>